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504"/>
        <w:gridCol w:w="850"/>
        <w:gridCol w:w="4501"/>
      </w:tblGrid>
      <w:tr w:rsidR="00D71A32" w:rsidTr="00D71A32">
        <w:tc>
          <w:tcPr>
            <w:tcW w:w="4503" w:type="dxa"/>
          </w:tcPr>
          <w:p w:rsidR="00D71A32" w:rsidRDefault="00D71A3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71A32" w:rsidRDefault="00AE542F" w:rsidP="00AE5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D71A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71A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</w:p>
          <w:p w:rsidR="00D71A32" w:rsidRDefault="00D71A3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D71A32" w:rsidRDefault="00D71A3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поссовет</w:t>
            </w:r>
          </w:p>
          <w:p w:rsidR="00D71A32" w:rsidRDefault="00D71A3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D71A32" w:rsidRDefault="00D71A3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D71A32" w:rsidRDefault="00D71A3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</w:t>
            </w:r>
          </w:p>
          <w:p w:rsidR="00D71A32" w:rsidRDefault="00D71A3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11 июля 2017г. №106-п</w:t>
            </w:r>
          </w:p>
          <w:p w:rsidR="00D71A32" w:rsidRDefault="00D71A3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Красный Коммунар</w:t>
            </w:r>
          </w:p>
          <w:p w:rsidR="00D71A32" w:rsidRDefault="00D71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gridSpan w:val="2"/>
          </w:tcPr>
          <w:p w:rsidR="00D71A32" w:rsidRDefault="00D71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A32" w:rsidTr="00D71A32">
        <w:trPr>
          <w:trHeight w:val="1024"/>
        </w:trPr>
        <w:tc>
          <w:tcPr>
            <w:tcW w:w="5353" w:type="dxa"/>
            <w:gridSpan w:val="2"/>
            <w:hideMark/>
          </w:tcPr>
          <w:p w:rsidR="00D71A32" w:rsidRPr="00D71A32" w:rsidRDefault="00D71A32" w:rsidP="00D71A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1A3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информации о порядке предоставления жилищно-коммунальных услуг населению»  </w:t>
            </w:r>
          </w:p>
        </w:tc>
        <w:tc>
          <w:tcPr>
            <w:tcW w:w="4501" w:type="dxa"/>
          </w:tcPr>
          <w:p w:rsidR="00D71A32" w:rsidRDefault="00D71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71A32" w:rsidRDefault="00D71A32" w:rsidP="00D71A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1A32" w:rsidRDefault="00D71A32" w:rsidP="00D71A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1A32" w:rsidRDefault="00D71A32" w:rsidP="00D71A3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210-ФЗ от 27.07.2010 г. «Об организации предоставления государственных и муниципальных услуг» и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D71A32" w:rsidRDefault="00D71A32" w:rsidP="00D71A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</w:t>
      </w:r>
    </w:p>
    <w:p w:rsidR="00D71A32" w:rsidRDefault="00D71A32" w:rsidP="00D71A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««Предоставление информации о порядке предоставления жилищно-коммунальных услуг населению»  согласно приложению.</w:t>
      </w:r>
    </w:p>
    <w:p w:rsidR="00D71A32" w:rsidRDefault="00D71A32" w:rsidP="00D71A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</w:p>
    <w:p w:rsidR="00D71A32" w:rsidRDefault="00D71A32" w:rsidP="00D71A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D71A32" w:rsidRDefault="00D71A32" w:rsidP="00D71A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71A32" w:rsidRDefault="00D71A32" w:rsidP="00D71A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D71A32" w:rsidRDefault="00D71A32" w:rsidP="00D71A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71A32" w:rsidRDefault="00D71A32" w:rsidP="00D71A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hyperlink r:id="rId5" w:history="1">
        <w:r>
          <w:rPr>
            <w:rStyle w:val="a3"/>
            <w:sz w:val="28"/>
            <w:szCs w:val="28"/>
            <w:lang w:val="en-US" w:eastAsia="ar-SA"/>
          </w:rPr>
          <w:t>www</w:t>
        </w:r>
        <w:r>
          <w:rPr>
            <w:rStyle w:val="a3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sz w:val="28"/>
            <w:szCs w:val="28"/>
            <w:lang w:val="en-US" w:eastAsia="ar-SA"/>
          </w:rPr>
          <w:t>kommunar</w:t>
        </w:r>
        <w:proofErr w:type="spellEnd"/>
        <w:r>
          <w:rPr>
            <w:rStyle w:val="a3"/>
            <w:sz w:val="28"/>
            <w:szCs w:val="28"/>
            <w:lang w:eastAsia="ar-SA"/>
          </w:rPr>
          <w:t>2012.</w:t>
        </w:r>
        <w:proofErr w:type="spellStart"/>
        <w:r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A32" w:rsidRDefault="00D71A32" w:rsidP="00D71A3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A32" w:rsidRDefault="00D71A32" w:rsidP="00D71A3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A32" w:rsidRDefault="00D71A32" w:rsidP="00D71A3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A32" w:rsidRDefault="00D71A32" w:rsidP="00D71A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D71A32" w:rsidRDefault="00D71A32" w:rsidP="00D71A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1A32" w:rsidRDefault="00D71A32" w:rsidP="00D71A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1A32" w:rsidRDefault="00D71A32" w:rsidP="00D71A32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D71A32" w:rsidRDefault="00D71A32" w:rsidP="00D71A3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E542F" w:rsidRDefault="00D71A32" w:rsidP="00D71A32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D71A32" w:rsidRDefault="00D71A32" w:rsidP="00D71A32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 27-2-01</w:t>
      </w:r>
    </w:p>
    <w:p w:rsidR="00AE542F" w:rsidRDefault="00AE542F" w:rsidP="009657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5765" w:rsidRDefault="00965765" w:rsidP="009657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65765" w:rsidRDefault="00AE542F" w:rsidP="00AE54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11.07.2017г. №106-п</w:t>
      </w:r>
      <w:r w:rsidR="0096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6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65765" w:rsidRDefault="00965765" w:rsidP="009657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65765" w:rsidRDefault="00965765" w:rsidP="009657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965765" w:rsidRDefault="00965765" w:rsidP="009657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8"/>
      <w:bookmarkEnd w:id="0"/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965765" w:rsidRDefault="00965765" w:rsidP="009657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действий  (далее – административная процедура), осуществляемых администрацией муниципального образования </w:t>
      </w:r>
      <w:proofErr w:type="spellStart"/>
      <w:r w:rsidR="00AE542F" w:rsidRPr="00B31B8D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AE542F" w:rsidRPr="00B31B8D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B31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B8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B31B8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B31B8D">
        <w:rPr>
          <w:rFonts w:ascii="Times New Roman" w:hAnsi="Times New Roman" w:cs="Times New Roman"/>
          <w:sz w:val="24"/>
          <w:szCs w:val="24"/>
        </w:rPr>
        <w:t xml:space="preserve"> </w:t>
      </w:r>
      <w:r w:rsidRPr="00B31B8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31B8D">
        <w:rPr>
          <w:rFonts w:ascii="Times New Roman" w:hAnsi="Times New Roman" w:cs="Times New Roman"/>
          <w:sz w:val="28"/>
          <w:szCs w:val="28"/>
        </w:rPr>
        <w:t>пос</w:t>
      </w:r>
      <w:r w:rsidRPr="00B31B8D">
        <w:rPr>
          <w:rFonts w:ascii="Times New Roman" w:hAnsi="Times New Roman" w:cs="Times New Roman"/>
          <w:sz w:val="28"/>
          <w:szCs w:val="28"/>
        </w:rPr>
        <w:t>совет)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подготовке и предоставлении информации о порядке предоставления жилищно-коммунальных услуг  населению.</w:t>
      </w: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являются потребители жилищно-коммунальных услуг: физические или юридические лица.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65765" w:rsidRDefault="00965765" w:rsidP="0096576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Pr="00B31B8D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Наименование  органа  местного самоуправления: Администрация муниципального образования </w:t>
      </w:r>
      <w:proofErr w:type="spellStart"/>
      <w:r w:rsidR="00AE542F" w:rsidRPr="00B31B8D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AE542F" w:rsidRPr="00B31B8D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B31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B8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B31B8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65765" w:rsidRDefault="00965765" w:rsidP="00965765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Почтовый адрес: </w:t>
      </w:r>
      <w:r w:rsidRPr="00FA0BD6">
        <w:rPr>
          <w:sz w:val="28"/>
          <w:szCs w:val="28"/>
        </w:rPr>
        <w:t>4614</w:t>
      </w:r>
      <w:r w:rsidR="00B31B8D" w:rsidRPr="00FA0BD6">
        <w:rPr>
          <w:sz w:val="28"/>
          <w:szCs w:val="28"/>
        </w:rPr>
        <w:t>30</w:t>
      </w:r>
      <w:r w:rsidRPr="00FA0BD6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</w:t>
      </w:r>
      <w:r w:rsidR="00B31B8D">
        <w:rPr>
          <w:sz w:val="28"/>
          <w:szCs w:val="28"/>
        </w:rPr>
        <w:t xml:space="preserve"> п</w:t>
      </w:r>
      <w:proofErr w:type="gramStart"/>
      <w:r w:rsidR="00B31B8D">
        <w:rPr>
          <w:sz w:val="28"/>
          <w:szCs w:val="28"/>
        </w:rPr>
        <w:t>.К</w:t>
      </w:r>
      <w:proofErr w:type="gramEnd"/>
      <w:r w:rsidR="00B31B8D">
        <w:rPr>
          <w:sz w:val="28"/>
          <w:szCs w:val="28"/>
        </w:rPr>
        <w:t>расный Коммунар ул.Луначарского, дом 55</w:t>
      </w:r>
      <w:r>
        <w:rPr>
          <w:sz w:val="28"/>
          <w:szCs w:val="28"/>
        </w:rPr>
        <w:t xml:space="preserve"> </w:t>
      </w:r>
    </w:p>
    <w:p w:rsidR="00965765" w:rsidRPr="00FA0BD6" w:rsidRDefault="00965765" w:rsidP="00965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B31B8D">
        <w:rPr>
          <w:rFonts w:ascii="Times New Roman" w:hAnsi="Times New Roman" w:cs="Times New Roman"/>
          <w:sz w:val="28"/>
          <w:szCs w:val="28"/>
        </w:rPr>
        <w:t>поссовета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FA0BD6" w:rsidRPr="00FA0BD6">
        <w:rPr>
          <w:rFonts w:ascii="Times New Roman" w:hAnsi="Times New Roman" w:cs="Times New Roman"/>
          <w:sz w:val="28"/>
          <w:szCs w:val="28"/>
          <w:lang w:val="en-US"/>
        </w:rPr>
        <w:t>kk</w:t>
      </w:r>
      <w:proofErr w:type="spellEnd"/>
      <w:r w:rsidR="00FA0BD6" w:rsidRPr="00FA0BD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A0BD6" w:rsidRPr="00FA0BD6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Pr="00FA0BD6">
        <w:rPr>
          <w:rFonts w:ascii="Times New Roman" w:hAnsi="Times New Roman" w:cs="Times New Roman"/>
          <w:sz w:val="28"/>
          <w:szCs w:val="28"/>
        </w:rPr>
        <w:t>@</w:t>
      </w:r>
      <w:r w:rsidRPr="00FA0B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0B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0B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0BD6">
        <w:rPr>
          <w:rFonts w:ascii="Times New Roman" w:hAnsi="Times New Roman" w:cs="Times New Roman"/>
          <w:sz w:val="28"/>
          <w:szCs w:val="28"/>
        </w:rPr>
        <w:t>.</w:t>
      </w:r>
    </w:p>
    <w:p w:rsidR="00965765" w:rsidRPr="00010841" w:rsidRDefault="00965765" w:rsidP="00965765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 w:rsidR="00FA0BD6">
        <w:rPr>
          <w:sz w:val="28"/>
          <w:szCs w:val="28"/>
        </w:rPr>
        <w:t xml:space="preserve">поссовета: </w:t>
      </w:r>
      <w:hyperlink r:id="rId6" w:history="1">
        <w:r w:rsidR="00010841" w:rsidRPr="00E8715F">
          <w:rPr>
            <w:rStyle w:val="a3"/>
            <w:sz w:val="28"/>
            <w:szCs w:val="28"/>
            <w:lang w:val="en-US"/>
          </w:rPr>
          <w:t>www</w:t>
        </w:r>
        <w:r w:rsidR="00010841" w:rsidRPr="00E8715F">
          <w:rPr>
            <w:rStyle w:val="a3"/>
            <w:sz w:val="28"/>
            <w:szCs w:val="28"/>
          </w:rPr>
          <w:t>.</w:t>
        </w:r>
        <w:proofErr w:type="spellStart"/>
        <w:r w:rsidR="00010841" w:rsidRPr="00E8715F">
          <w:rPr>
            <w:rStyle w:val="a3"/>
            <w:sz w:val="28"/>
            <w:szCs w:val="28"/>
            <w:lang w:val="en-US"/>
          </w:rPr>
          <w:t>kommunar</w:t>
        </w:r>
        <w:proofErr w:type="spellEnd"/>
        <w:r w:rsidR="00010841" w:rsidRPr="00E8715F">
          <w:rPr>
            <w:rStyle w:val="a3"/>
            <w:sz w:val="28"/>
            <w:szCs w:val="28"/>
          </w:rPr>
          <w:t>2012.</w:t>
        </w:r>
        <w:proofErr w:type="spellStart"/>
        <w:r w:rsidR="00010841" w:rsidRPr="00E8715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10841">
        <w:rPr>
          <w:sz w:val="28"/>
          <w:szCs w:val="28"/>
        </w:rPr>
        <w:t xml:space="preserve"> </w:t>
      </w:r>
    </w:p>
    <w:p w:rsidR="00965765" w:rsidRDefault="00965765" w:rsidP="00965765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ab/>
      </w:r>
    </w:p>
    <w:p w:rsidR="00965765" w:rsidRDefault="00FA0BD6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поссовета: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</w:t>
      </w:r>
      <w:r w:rsidR="00FA0BD6">
        <w:rPr>
          <w:rFonts w:ascii="Times New Roman" w:hAnsi="Times New Roman" w:cs="Times New Roman"/>
          <w:sz w:val="28"/>
          <w:szCs w:val="28"/>
        </w:rPr>
        <w:t>едельник - пятница: с 08-30 до 18</w:t>
      </w:r>
      <w:r>
        <w:rPr>
          <w:rFonts w:ascii="Times New Roman" w:hAnsi="Times New Roman" w:cs="Times New Roman"/>
          <w:sz w:val="28"/>
          <w:szCs w:val="28"/>
        </w:rPr>
        <w:t>-00 часов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12-30 до 14-00 часов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суббота - воскресенье: выходные дни.</w:t>
      </w:r>
    </w:p>
    <w:p w:rsidR="00965765" w:rsidRPr="00010841" w:rsidRDefault="00965765" w:rsidP="00010841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Информация о месте нахождения, графике работы, контактных телефонах </w:t>
      </w:r>
      <w:r w:rsidR="00FA0BD6">
        <w:rPr>
          <w:color w:val="FF0000"/>
          <w:sz w:val="28"/>
          <w:szCs w:val="28"/>
        </w:rPr>
        <w:t xml:space="preserve"> </w:t>
      </w:r>
      <w:r w:rsidR="00FA0BD6" w:rsidRPr="00010841">
        <w:rPr>
          <w:sz w:val="28"/>
          <w:szCs w:val="28"/>
        </w:rPr>
        <w:t>поссовет</w:t>
      </w:r>
      <w:r w:rsidRPr="00010841">
        <w:rPr>
          <w:sz w:val="28"/>
          <w:szCs w:val="28"/>
        </w:rPr>
        <w:t xml:space="preserve">а, указывается на сайте муниципального образования </w:t>
      </w:r>
      <w:proofErr w:type="spellStart"/>
      <w:r w:rsidR="00AE542F" w:rsidRPr="00010841">
        <w:rPr>
          <w:sz w:val="28"/>
          <w:szCs w:val="28"/>
        </w:rPr>
        <w:t>Краснокоммунарский</w:t>
      </w:r>
      <w:proofErr w:type="spellEnd"/>
      <w:r w:rsidR="00AE542F" w:rsidRPr="00010841">
        <w:rPr>
          <w:sz w:val="28"/>
          <w:szCs w:val="28"/>
        </w:rPr>
        <w:t xml:space="preserve"> поссовет</w:t>
      </w:r>
      <w:r w:rsidRPr="00010841">
        <w:rPr>
          <w:sz w:val="28"/>
          <w:szCs w:val="28"/>
        </w:rPr>
        <w:t xml:space="preserve"> </w:t>
      </w:r>
      <w:proofErr w:type="spellStart"/>
      <w:r w:rsidRPr="00010841">
        <w:rPr>
          <w:sz w:val="28"/>
          <w:szCs w:val="28"/>
        </w:rPr>
        <w:t>Сакмарского</w:t>
      </w:r>
      <w:proofErr w:type="spellEnd"/>
      <w:r w:rsidRPr="00010841">
        <w:rPr>
          <w:sz w:val="28"/>
          <w:szCs w:val="28"/>
        </w:rPr>
        <w:t xml:space="preserve"> района  Оренбургской области</w:t>
      </w:r>
      <w:r>
        <w:rPr>
          <w:sz w:val="28"/>
          <w:szCs w:val="28"/>
        </w:rPr>
        <w:t xml:space="preserve">  «Интернет»:</w:t>
      </w:r>
      <w:r>
        <w:t xml:space="preserve"> </w:t>
      </w:r>
      <w:hyperlink r:id="rId7" w:history="1">
        <w:r w:rsidR="00010841" w:rsidRPr="00E8715F">
          <w:rPr>
            <w:rStyle w:val="a3"/>
            <w:sz w:val="28"/>
            <w:szCs w:val="28"/>
            <w:lang w:val="en-US"/>
          </w:rPr>
          <w:t>www</w:t>
        </w:r>
        <w:r w:rsidR="00010841" w:rsidRPr="00E8715F">
          <w:rPr>
            <w:rStyle w:val="a3"/>
            <w:sz w:val="28"/>
            <w:szCs w:val="28"/>
          </w:rPr>
          <w:t>.</w:t>
        </w:r>
        <w:proofErr w:type="spellStart"/>
        <w:r w:rsidR="00010841" w:rsidRPr="00E8715F">
          <w:rPr>
            <w:rStyle w:val="a3"/>
            <w:sz w:val="28"/>
            <w:szCs w:val="28"/>
            <w:lang w:val="en-US"/>
          </w:rPr>
          <w:t>kommunar</w:t>
        </w:r>
        <w:proofErr w:type="spellEnd"/>
        <w:r w:rsidR="00010841" w:rsidRPr="00E8715F">
          <w:rPr>
            <w:rStyle w:val="a3"/>
            <w:sz w:val="28"/>
            <w:szCs w:val="28"/>
          </w:rPr>
          <w:t>2012.</w:t>
        </w:r>
        <w:proofErr w:type="spellStart"/>
        <w:r w:rsidR="00010841" w:rsidRPr="00E8715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10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официальный сайт), на информационных стендах,  в залах приёма заявителей в </w:t>
      </w:r>
      <w:r w:rsidR="00FA0BD6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е.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FA0BD6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65765" w:rsidRDefault="00965765" w:rsidP="00965765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>
        <w:rPr>
          <w:color w:val="000000" w:themeColor="text1"/>
          <w:sz w:val="28"/>
          <w:szCs w:val="28"/>
        </w:rPr>
        <w:t xml:space="preserve">на официальном сайте МФЦ, </w:t>
      </w:r>
      <w:r>
        <w:rPr>
          <w:sz w:val="28"/>
          <w:szCs w:val="28"/>
        </w:rPr>
        <w:t xml:space="preserve">на официальном сайте </w:t>
      </w:r>
      <w:r w:rsidR="00FA0BD6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а, информационных стендах </w:t>
      </w:r>
      <w:r w:rsidR="00FA0BD6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а по адресу: </w:t>
      </w:r>
      <w:r w:rsidR="00010841" w:rsidRPr="00010841">
        <w:rPr>
          <w:sz w:val="28"/>
          <w:szCs w:val="28"/>
        </w:rPr>
        <w:t>461430</w:t>
      </w:r>
      <w:r w:rsidRPr="00010841">
        <w:rPr>
          <w:sz w:val="28"/>
          <w:szCs w:val="28"/>
        </w:rPr>
        <w:t>,</w:t>
      </w:r>
      <w:r>
        <w:rPr>
          <w:sz w:val="28"/>
          <w:szCs w:val="28"/>
        </w:rPr>
        <w:t xml:space="preserve">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</w:t>
      </w:r>
      <w:r w:rsidR="00010841">
        <w:rPr>
          <w:sz w:val="28"/>
          <w:szCs w:val="28"/>
        </w:rPr>
        <w:t>п</w:t>
      </w:r>
      <w:proofErr w:type="gramStart"/>
      <w:r w:rsidR="00010841">
        <w:rPr>
          <w:sz w:val="28"/>
          <w:szCs w:val="28"/>
        </w:rPr>
        <w:t>.К</w:t>
      </w:r>
      <w:proofErr w:type="gramEnd"/>
      <w:r w:rsidR="00010841">
        <w:rPr>
          <w:sz w:val="28"/>
          <w:szCs w:val="28"/>
        </w:rPr>
        <w:t>расный Коммунар, ул. Луначарского, дом 55.</w:t>
      </w:r>
    </w:p>
    <w:p w:rsidR="00965765" w:rsidRDefault="00965765" w:rsidP="0096576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</w:t>
      </w:r>
      <w:r w:rsidRPr="0001084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A0BD6" w:rsidRPr="00010841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010841">
        <w:rPr>
          <w:sz w:val="28"/>
          <w:szCs w:val="28"/>
        </w:rPr>
        <w:t>а</w:t>
      </w:r>
      <w:r w:rsidRPr="00010841">
        <w:rPr>
          <w:rFonts w:ascii="Times New Roman" w:hAnsi="Times New Roman" w:cs="Times New Roman"/>
          <w:sz w:val="28"/>
          <w:szCs w:val="28"/>
        </w:rPr>
        <w:t>,  информационных стендах администрации района: 4614</w:t>
      </w:r>
      <w:r w:rsidR="00010841" w:rsidRPr="00010841">
        <w:rPr>
          <w:rFonts w:ascii="Times New Roman" w:hAnsi="Times New Roman" w:cs="Times New Roman"/>
          <w:sz w:val="28"/>
          <w:szCs w:val="28"/>
        </w:rPr>
        <w:t>30</w:t>
      </w:r>
      <w:r w:rsidRPr="00010841">
        <w:rPr>
          <w:rFonts w:ascii="Times New Roman" w:hAnsi="Times New Roman" w:cs="Times New Roman"/>
          <w:sz w:val="28"/>
          <w:szCs w:val="28"/>
        </w:rPr>
        <w:t xml:space="preserve">, Оренбургская область, </w:t>
      </w:r>
      <w:proofErr w:type="spellStart"/>
      <w:r w:rsidRPr="0001084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01084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10841" w:rsidRPr="0001084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10841" w:rsidRPr="000108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0841" w:rsidRPr="00010841">
        <w:rPr>
          <w:rFonts w:ascii="Times New Roman" w:hAnsi="Times New Roman" w:cs="Times New Roman"/>
          <w:sz w:val="28"/>
          <w:szCs w:val="28"/>
        </w:rPr>
        <w:t>расный Коммунар, ул. Луначар</w:t>
      </w:r>
      <w:r w:rsidR="00010841">
        <w:rPr>
          <w:rFonts w:ascii="Times New Roman" w:hAnsi="Times New Roman" w:cs="Times New Roman"/>
          <w:sz w:val="28"/>
          <w:szCs w:val="28"/>
        </w:rPr>
        <w:t>ского,  дом 55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МФЦ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Сакмара, ул. Советская, д.49. </w:t>
      </w:r>
      <w:r>
        <w:t xml:space="preserve">          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основания отказа в приёме документов для предоставления муниципальной услуги;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965765" w:rsidRDefault="00965765" w:rsidP="0096576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>
        <w:rPr>
          <w:sz w:val="28"/>
          <w:szCs w:val="28"/>
          <w:lang w:eastAsia="en-US"/>
        </w:rPr>
        <w:t xml:space="preserve"> в электронной форме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>
        <w:rPr>
          <w:sz w:val="28"/>
          <w:szCs w:val="28"/>
          <w:lang w:eastAsia="en-US"/>
        </w:rPr>
        <w:t>www.gosuslugi.ru</w:t>
      </w:r>
      <w:proofErr w:type="spellEnd"/>
      <w:r>
        <w:rPr>
          <w:sz w:val="28"/>
          <w:szCs w:val="28"/>
          <w:lang w:eastAsia="en-US"/>
        </w:rPr>
        <w:t xml:space="preserve"> (далее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>Портал).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ответе на телефонный звонок специалист должен назвать фамилию, имя, отчество, должность и проинформировать гражданина по интересующему вопросу.</w:t>
      </w:r>
    </w:p>
    <w:p w:rsidR="00965765" w:rsidRDefault="00965765" w:rsidP="009657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65765" w:rsidRDefault="00965765" w:rsidP="009657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Наименование муниципальной услу</w:t>
      </w:r>
      <w:r w:rsidR="00AD3352">
        <w:rPr>
          <w:sz w:val="28"/>
          <w:szCs w:val="28"/>
        </w:rPr>
        <w:t xml:space="preserve">ги: «Предоставление информации </w:t>
      </w:r>
      <w:r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FA0BD6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а   в лице специалиста муниципального образования </w:t>
      </w:r>
      <w:proofErr w:type="spellStart"/>
      <w:r w:rsidR="00AE542F" w:rsidRPr="00010841">
        <w:rPr>
          <w:sz w:val="28"/>
          <w:szCs w:val="28"/>
        </w:rPr>
        <w:t>Краснокоммунарский</w:t>
      </w:r>
      <w:proofErr w:type="spellEnd"/>
      <w:r w:rsidR="00AE542F" w:rsidRPr="00010841">
        <w:rPr>
          <w:sz w:val="28"/>
          <w:szCs w:val="28"/>
        </w:rPr>
        <w:t xml:space="preserve"> поссовет</w:t>
      </w:r>
      <w:r w:rsidRPr="00010841">
        <w:rPr>
          <w:sz w:val="28"/>
          <w:szCs w:val="28"/>
        </w:rPr>
        <w:t xml:space="preserve"> </w:t>
      </w:r>
      <w:proofErr w:type="spellStart"/>
      <w:r w:rsidRPr="00010841">
        <w:rPr>
          <w:sz w:val="28"/>
          <w:szCs w:val="28"/>
        </w:rPr>
        <w:t>Сакмарского</w:t>
      </w:r>
      <w:proofErr w:type="spellEnd"/>
      <w:r w:rsidRPr="00010841">
        <w:rPr>
          <w:sz w:val="28"/>
          <w:szCs w:val="28"/>
        </w:rPr>
        <w:t xml:space="preserve"> района  Оренбургской области</w:t>
      </w:r>
      <w:r>
        <w:rPr>
          <w:sz w:val="28"/>
          <w:szCs w:val="28"/>
        </w:rPr>
        <w:t xml:space="preserve">  (далее – специалист </w:t>
      </w:r>
      <w:r w:rsidR="00FA0BD6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а).</w:t>
      </w:r>
    </w:p>
    <w:p w:rsidR="00965765" w:rsidRDefault="00965765" w:rsidP="0096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</w:t>
      </w:r>
      <w:r>
        <w:rPr>
          <w:sz w:val="28"/>
          <w:szCs w:val="28"/>
          <w:lang w:eastAsia="en-US"/>
        </w:rPr>
        <w:t xml:space="preserve">МФЦ (при наличии Соглашения </w:t>
      </w:r>
      <w:r>
        <w:rPr>
          <w:sz w:val="28"/>
          <w:szCs w:val="28"/>
        </w:rPr>
        <w:t>о взаимодействии</w:t>
      </w:r>
      <w:r>
        <w:rPr>
          <w:sz w:val="28"/>
          <w:szCs w:val="28"/>
          <w:lang w:eastAsia="en-US"/>
        </w:rPr>
        <w:t xml:space="preserve">), </w:t>
      </w:r>
      <w:r w:rsidR="00FA0BD6">
        <w:rPr>
          <w:sz w:val="28"/>
          <w:szCs w:val="28"/>
          <w:lang w:eastAsia="en-US"/>
        </w:rPr>
        <w:t xml:space="preserve"> поссовет</w:t>
      </w:r>
      <w:r>
        <w:rPr>
          <w:sz w:val="28"/>
          <w:szCs w:val="28"/>
          <w:lang w:eastAsia="en-US"/>
        </w:rPr>
        <w:t>.</w:t>
      </w:r>
    </w:p>
    <w:p w:rsidR="00965765" w:rsidRDefault="00965765" w:rsidP="0096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ведущим  специалистом района или МФЦ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района.                          </w:t>
      </w:r>
    </w:p>
    <w:p w:rsidR="00965765" w:rsidRDefault="00965765" w:rsidP="009657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включённых в перечень услуг, которые являются необходимыми и обязательными для предоставления муниципальной услуги.  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Результатом предоставления муниципальной услуги является предоставление заявителю информации о порядке предоставления жилищно-коммунальных услуг населению.</w:t>
      </w:r>
    </w:p>
    <w:p w:rsidR="00965765" w:rsidRDefault="00965765" w:rsidP="009657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65765" w:rsidRDefault="00965765" w:rsidP="00965765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В случае подачи заявления в электронной форме через Портал:</w:t>
      </w:r>
    </w:p>
    <w:p w:rsidR="00965765" w:rsidRDefault="00965765" w:rsidP="00965765">
      <w:pPr>
        <w:widowControl w:val="0"/>
        <w:tabs>
          <w:tab w:val="left" w:pos="0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электронного документа, подписанного </w:t>
      </w:r>
      <w:r>
        <w:rPr>
          <w:color w:val="000000" w:themeColor="text1"/>
          <w:sz w:val="28"/>
          <w:szCs w:val="28"/>
        </w:rPr>
        <w:t xml:space="preserve">специалистом </w:t>
      </w:r>
      <w:r w:rsidR="00FA0BD6">
        <w:rPr>
          <w:color w:val="000000" w:themeColor="text1"/>
          <w:sz w:val="28"/>
          <w:szCs w:val="28"/>
        </w:rPr>
        <w:t xml:space="preserve"> поссовет</w:t>
      </w:r>
      <w:r>
        <w:rPr>
          <w:color w:val="000000" w:themeColor="text1"/>
          <w:sz w:val="28"/>
          <w:szCs w:val="28"/>
        </w:rPr>
        <w:t>а</w:t>
      </w:r>
      <w:r>
        <w:rPr>
          <w:sz w:val="28"/>
          <w:szCs w:val="28"/>
        </w:rPr>
        <w:t xml:space="preserve"> с использованием квалифицированной электронной подписи;</w:t>
      </w:r>
    </w:p>
    <w:p w:rsidR="00965765" w:rsidRDefault="00965765" w:rsidP="0096576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65765" w:rsidRDefault="00965765" w:rsidP="00965765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через МФЦ (при наличии Соглашения):</w:t>
      </w:r>
    </w:p>
    <w:p w:rsidR="00965765" w:rsidRDefault="00965765" w:rsidP="00010841">
      <w:pPr>
        <w:widowControl w:val="0"/>
        <w:tabs>
          <w:tab w:val="left" w:pos="0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электронного документа, подписанного специалистом МФЦ</w:t>
      </w:r>
      <w:r w:rsidR="00010841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квалифицированной электронной подписи;</w:t>
      </w:r>
    </w:p>
    <w:p w:rsidR="00965765" w:rsidRDefault="00965765" w:rsidP="0096576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65765" w:rsidRDefault="00965765" w:rsidP="009657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 случае подачи заявления лично ведущему специалисту района):</w:t>
      </w:r>
      <w:proofErr w:type="gramEnd"/>
    </w:p>
    <w:p w:rsidR="00965765" w:rsidRDefault="00010841" w:rsidP="0096576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65">
        <w:rPr>
          <w:sz w:val="28"/>
          <w:szCs w:val="28"/>
        </w:rPr>
        <w:t xml:space="preserve">электронного документа, подписанного </w:t>
      </w:r>
      <w:r w:rsidR="00965765">
        <w:rPr>
          <w:color w:val="000000" w:themeColor="text1"/>
          <w:sz w:val="28"/>
          <w:szCs w:val="28"/>
        </w:rPr>
        <w:t xml:space="preserve">специалистом </w:t>
      </w:r>
      <w:r w:rsidR="00FA0BD6">
        <w:rPr>
          <w:color w:val="000000" w:themeColor="text1"/>
          <w:sz w:val="28"/>
          <w:szCs w:val="28"/>
        </w:rPr>
        <w:t xml:space="preserve"> поссовет</w:t>
      </w:r>
      <w:r w:rsidR="00965765">
        <w:rPr>
          <w:color w:val="000000" w:themeColor="text1"/>
          <w:sz w:val="28"/>
          <w:szCs w:val="28"/>
        </w:rPr>
        <w:t>а</w:t>
      </w:r>
      <w:r w:rsidR="00965765">
        <w:rPr>
          <w:sz w:val="28"/>
          <w:szCs w:val="28"/>
        </w:rPr>
        <w:t xml:space="preserve"> с использованием квалифицированной электронной подписи;</w:t>
      </w:r>
    </w:p>
    <w:p w:rsidR="00965765" w:rsidRDefault="00010841" w:rsidP="0096576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65">
        <w:rPr>
          <w:sz w:val="28"/>
          <w:szCs w:val="28"/>
        </w:rPr>
        <w:t xml:space="preserve">документа на бумажном носителе, подтверждающего содержание электронного документа, непосредственно </w:t>
      </w:r>
      <w:r w:rsidR="00965765">
        <w:rPr>
          <w:color w:val="000000" w:themeColor="text1"/>
          <w:sz w:val="28"/>
          <w:szCs w:val="28"/>
        </w:rPr>
        <w:t xml:space="preserve">специалисту </w:t>
      </w:r>
      <w:r w:rsidR="00FA0BD6">
        <w:rPr>
          <w:color w:val="000000" w:themeColor="text1"/>
          <w:sz w:val="28"/>
          <w:szCs w:val="28"/>
        </w:rPr>
        <w:t xml:space="preserve"> поссовет</w:t>
      </w:r>
      <w:r w:rsidR="00965765">
        <w:rPr>
          <w:color w:val="000000" w:themeColor="text1"/>
          <w:sz w:val="28"/>
          <w:szCs w:val="28"/>
        </w:rPr>
        <w:t>а.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5765" w:rsidRDefault="00965765" w:rsidP="0096576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30 дней со дня регистрации заявления.</w:t>
      </w: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965765" w:rsidRDefault="00965765" w:rsidP="00965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 («Р</w:t>
      </w:r>
      <w:r w:rsidR="00010841">
        <w:rPr>
          <w:sz w:val="28"/>
          <w:szCs w:val="28"/>
        </w:rPr>
        <w:t xml:space="preserve">оссийская газета», 25.12.1993, </w:t>
      </w:r>
      <w:r>
        <w:rPr>
          <w:sz w:val="28"/>
          <w:szCs w:val="28"/>
        </w:rPr>
        <w:t>№ 237);</w:t>
      </w:r>
    </w:p>
    <w:p w:rsidR="00965765" w:rsidRDefault="00965765" w:rsidP="00965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965765" w:rsidRDefault="00965765" w:rsidP="00965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965765" w:rsidRDefault="00965765" w:rsidP="00965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965765" w:rsidRDefault="00965765" w:rsidP="00965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965765" w:rsidRDefault="00965765" w:rsidP="00965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Федеральным законом от 30.12.2004 № 210-ФЗ «Об основах регулирования тарифов организаций коммунального комплекса» («Российская газета»,  </w:t>
      </w:r>
      <w:r w:rsidR="00010841">
        <w:rPr>
          <w:rFonts w:eastAsia="Calibri"/>
          <w:sz w:val="28"/>
          <w:szCs w:val="28"/>
        </w:rPr>
        <w:t xml:space="preserve">31.12.2004  </w:t>
      </w:r>
      <w:r>
        <w:rPr>
          <w:rFonts w:eastAsia="Calibri"/>
          <w:sz w:val="28"/>
          <w:szCs w:val="28"/>
        </w:rPr>
        <w:t>№ 292);</w:t>
      </w:r>
    </w:p>
    <w:p w:rsidR="00965765" w:rsidRDefault="00965765" w:rsidP="00965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13.02.2009,  № 25);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Федеральным законом от 27.07.2010 № 190-ФЗ «О теплоснабжении» («Российская газета», 30.07.2010 № 168);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Федеральным законом от 07.12.2011 № 416-ФЗ «О водоснабжении </w:t>
      </w:r>
      <w:r>
        <w:rPr>
          <w:rFonts w:eastAsia="Calibri"/>
          <w:sz w:val="28"/>
          <w:szCs w:val="28"/>
        </w:rPr>
        <w:br/>
        <w:t>и водоотведении» («Российская газета», 10.12.2011  № 278с)</w:t>
      </w:r>
      <w:r>
        <w:rPr>
          <w:rFonts w:ascii="Arial" w:eastAsia="Calibri" w:hAnsi="Arial" w:cs="Arial"/>
          <w:sz w:val="28"/>
          <w:szCs w:val="28"/>
        </w:rPr>
        <w:t>;</w:t>
      </w:r>
    </w:p>
    <w:p w:rsidR="00965765" w:rsidRDefault="00965765" w:rsidP="0096576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11) Федеральным законом от 24.06.1998 № 89-ФЗ «Об отходах произ</w:t>
      </w:r>
      <w:r w:rsidR="00010841">
        <w:rPr>
          <w:rFonts w:eastAsia="Calibri"/>
          <w:sz w:val="28"/>
          <w:szCs w:val="28"/>
        </w:rPr>
        <w:t xml:space="preserve">водства </w:t>
      </w:r>
      <w:r>
        <w:rPr>
          <w:rFonts w:eastAsia="Calibri"/>
          <w:sz w:val="28"/>
          <w:szCs w:val="28"/>
        </w:rPr>
        <w:t>и потребления» (</w:t>
      </w:r>
      <w:r>
        <w:rPr>
          <w:sz w:val="28"/>
          <w:szCs w:val="28"/>
        </w:rPr>
        <w:t>«Российская газета», 30.06.1998  № 121);</w:t>
      </w:r>
    </w:p>
    <w:p w:rsidR="00965765" w:rsidRDefault="00965765" w:rsidP="00965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(«Российская газета», 01.06.2011,  № 116);</w:t>
      </w:r>
    </w:p>
    <w:p w:rsidR="00965765" w:rsidRDefault="00965765" w:rsidP="0096576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13) Постановлением Правительства Российской Федерации от 21.07.2008 № 549 «О порядке поставки газа для обеспечения коммунально-бытовых нужд граждан» (</w:t>
      </w:r>
      <w:r>
        <w:rPr>
          <w:sz w:val="28"/>
          <w:szCs w:val="28"/>
        </w:rPr>
        <w:t>«Российская  газета», 01.08.2008  № 163);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14)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 содержанию и ремонту общего имущества в многоквартирном доме  ненадлежащего качества (или) с перерывами, прерывающими установленную продолжительность» («Российская газета», 22.01.2006  № 184);</w:t>
      </w:r>
      <w:proofErr w:type="gramEnd"/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15)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(«Официальный интернет-портал правовой информации» (</w:t>
      </w:r>
      <w:proofErr w:type="spellStart"/>
      <w:r>
        <w:rPr>
          <w:rFonts w:eastAsia="Calibri"/>
          <w:sz w:val="28"/>
          <w:szCs w:val="28"/>
        </w:rPr>
        <w:t>www.pravo.gov.ru</w:t>
      </w:r>
      <w:proofErr w:type="spellEnd"/>
      <w:r>
        <w:rPr>
          <w:rFonts w:eastAsia="Calibri"/>
          <w:sz w:val="28"/>
          <w:szCs w:val="28"/>
        </w:rPr>
        <w:t>) 12.04.2013);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16) Постановлением Правительства Российской Федерации от  23.05.2006 № 306 «Об утверждении правил установления и определения нормативов потребления коммунальных услуг»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(«Российская газета», 31.05. 2006  № 114);</w:t>
      </w:r>
    </w:p>
    <w:p w:rsidR="00965765" w:rsidRDefault="00965765" w:rsidP="0096576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17) Постановлением Правительства Российской Федерации от 21.01.2006 № 25 «Об утверждении Правил пользования жилыми помещениями» (</w:t>
      </w:r>
      <w:r>
        <w:rPr>
          <w:sz w:val="28"/>
          <w:szCs w:val="28"/>
        </w:rPr>
        <w:t>«Российская газета», 27.01.2006 № 16);</w:t>
      </w:r>
    </w:p>
    <w:p w:rsidR="00965765" w:rsidRDefault="00965765" w:rsidP="0096576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18) Законом Оренбургской области от 12.09.2013 № 1762/539-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-ОЗ </w:t>
      </w:r>
      <w:r>
        <w:rPr>
          <w:sz w:val="28"/>
          <w:szCs w:val="28"/>
        </w:rPr>
        <w:br/>
        <w:t>«Об организации проведения капитального ремонта общего имущества в многоквартирных домах, расположенных на территории Оренбургской области» («Оренбуржье», № 154 от 26.09.2013);</w:t>
      </w:r>
    </w:p>
    <w:p w:rsidR="00965765" w:rsidRDefault="00965765" w:rsidP="00965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</w:t>
      </w:r>
      <w:r>
        <w:rPr>
          <w:sz w:val="28"/>
          <w:szCs w:val="28"/>
        </w:rPr>
        <w:lastRenderedPageBreak/>
        <w:t>(Официальный интернет-портал правовой информации http://www.pravo.gov.ru, 20.07.2016, «Оренбуржье», № 89, 21.07.2016);</w:t>
      </w:r>
    </w:p>
    <w:p w:rsidR="00965765" w:rsidRDefault="00965765" w:rsidP="00965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color w:val="auto"/>
            <w:sz w:val="28"/>
            <w:szCs w:val="28"/>
            <w:u w:val="none"/>
          </w:rPr>
          <w:t>://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, 29.01.2016);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22) </w:t>
      </w:r>
      <w:r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010841">
        <w:rPr>
          <w:sz w:val="28"/>
          <w:szCs w:val="28"/>
        </w:rPr>
        <w:t xml:space="preserve"> процедуры регистрации граждан </w:t>
      </w:r>
      <w:r>
        <w:rPr>
          <w:sz w:val="28"/>
          <w:szCs w:val="28"/>
        </w:rPr>
        <w:t xml:space="preserve">и активации учетных записей в ЕСИА» </w:t>
      </w:r>
      <w:r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965765" w:rsidRDefault="00965765" w:rsidP="00965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23) Уставом муниципального образования;</w:t>
      </w:r>
      <w:r>
        <w:rPr>
          <w:sz w:val="28"/>
          <w:szCs w:val="28"/>
        </w:rPr>
        <w:tab/>
        <w:t xml:space="preserve"> </w:t>
      </w:r>
    </w:p>
    <w:p w:rsidR="00965765" w:rsidRDefault="00965765" w:rsidP="009657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настоящим Административным регламентом;</w:t>
      </w:r>
    </w:p>
    <w:p w:rsidR="00965765" w:rsidRDefault="00965765" w:rsidP="00965765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25) иными нормативными правовыми актами.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являются обязательными:</w:t>
      </w:r>
    </w:p>
    <w:p w:rsidR="00965765" w:rsidRDefault="00965765" w:rsidP="00965765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заявление по форме согласно приложению №1 к настоящему Административному регламенту. К заявлению  по желанию заявителя прикладываются  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материалов);</w:t>
      </w:r>
    </w:p>
    <w:p w:rsidR="00965765" w:rsidRDefault="00965765" w:rsidP="0096576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копия документа, удостоверяющего личность гражданина Российской Федерации;</w:t>
      </w:r>
    </w:p>
    <w:p w:rsidR="00965765" w:rsidRDefault="00965765" w:rsidP="0096576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документ, подтверждающий полномочия на осуществление действий от имени заявителя (для представителя заявителя). </w:t>
      </w:r>
    </w:p>
    <w:p w:rsidR="00965765" w:rsidRDefault="00965765" w:rsidP="00965765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21. Иные д</w:t>
      </w:r>
      <w:r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области и иных органов, не предусмотрены.</w:t>
      </w:r>
    </w:p>
    <w:p w:rsidR="00965765" w:rsidRDefault="00965765" w:rsidP="00965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Запрещается требовать от заявителя предоставления документов и информации или осуществления действий, не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услуги.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965765" w:rsidRDefault="00965765" w:rsidP="009657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965765" w:rsidRDefault="00965765" w:rsidP="0096576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посредством личного обращения;</w:t>
      </w:r>
    </w:p>
    <w:p w:rsidR="00965765" w:rsidRDefault="00965765" w:rsidP="0096576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почтовым отправлением;</w:t>
      </w:r>
    </w:p>
    <w:p w:rsidR="00965765" w:rsidRDefault="00965765" w:rsidP="0096576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с помощью курьера;</w:t>
      </w:r>
    </w:p>
    <w:p w:rsidR="00965765" w:rsidRDefault="00965765" w:rsidP="0096576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 в электронном виде через Портал;</w:t>
      </w:r>
    </w:p>
    <w:p w:rsidR="00965765" w:rsidRDefault="00965765" w:rsidP="00965765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через МФЦ (при наличии Соглашения о взаимодействии).</w:t>
      </w:r>
    </w:p>
    <w:p w:rsidR="00965765" w:rsidRDefault="00965765" w:rsidP="009657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документов), с помощью курьера или чер</w:t>
      </w:r>
      <w:r w:rsidR="00010841">
        <w:rPr>
          <w:rFonts w:ascii="Times New Roman" w:hAnsi="Times New Roman" w:cs="Times New Roman"/>
          <w:sz w:val="28"/>
          <w:szCs w:val="28"/>
        </w:rPr>
        <w:t xml:space="preserve">ез МФЦ (при наличии Соглашения </w:t>
      </w:r>
      <w:r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965765" w:rsidRDefault="00965765" w:rsidP="009657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</w:t>
      </w:r>
      <w:r w:rsidR="00010841">
        <w:rPr>
          <w:rFonts w:ascii="Times New Roman" w:hAnsi="Times New Roman" w:cs="Times New Roman"/>
          <w:sz w:val="28"/>
          <w:szCs w:val="28"/>
        </w:rPr>
        <w:t xml:space="preserve">ных форм, а также прикрепление </w:t>
      </w:r>
      <w:r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965765" w:rsidRDefault="00965765" w:rsidP="0096576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65765" w:rsidRDefault="00965765" w:rsidP="00965765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10841" w:rsidRDefault="00965765" w:rsidP="00965765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электронным докумен</w:t>
      </w:r>
      <w:r w:rsidR="00010841">
        <w:rPr>
          <w:sz w:val="28"/>
          <w:szCs w:val="28"/>
        </w:rPr>
        <w:t>там, предоставляемым заявителем</w:t>
      </w:r>
    </w:p>
    <w:p w:rsidR="00965765" w:rsidRDefault="00010841" w:rsidP="0001084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5765">
        <w:rPr>
          <w:sz w:val="28"/>
          <w:szCs w:val="28"/>
        </w:rPr>
        <w:t>для получения услуги.</w:t>
      </w:r>
    </w:p>
    <w:p w:rsidR="00965765" w:rsidRDefault="00965765" w:rsidP="0096576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65765" w:rsidRDefault="00965765" w:rsidP="00965765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odt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png</w:t>
      </w:r>
      <w:proofErr w:type="spellEnd"/>
      <w:r>
        <w:rPr>
          <w:sz w:val="28"/>
          <w:szCs w:val="28"/>
        </w:rPr>
        <w:t>;</w:t>
      </w:r>
    </w:p>
    <w:p w:rsidR="00965765" w:rsidRDefault="00965765" w:rsidP="00965765">
      <w:pPr>
        <w:widowControl w:val="0"/>
        <w:numPr>
          <w:ilvl w:val="0"/>
          <w:numId w:val="2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.</w:t>
      </w:r>
    </w:p>
    <w:p w:rsidR="00965765" w:rsidRDefault="00965765" w:rsidP="00965765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965765" w:rsidRDefault="00965765" w:rsidP="00965765">
      <w:pPr>
        <w:widowControl w:val="0"/>
        <w:autoSpaceDE w:val="0"/>
        <w:autoSpaceDN w:val="0"/>
        <w:rPr>
          <w:sz w:val="28"/>
          <w:szCs w:val="28"/>
        </w:rPr>
      </w:pPr>
      <w:bookmarkStart w:id="4" w:name="sub_1003"/>
      <w:r>
        <w:rPr>
          <w:sz w:val="28"/>
          <w:szCs w:val="28"/>
        </w:rPr>
        <w:t xml:space="preserve"> </w:t>
      </w:r>
      <w:bookmarkStart w:id="5" w:name="sub_1007"/>
      <w:r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965765" w:rsidRDefault="00965765" w:rsidP="00965765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1"/>
      <w:bookmarkEnd w:id="5"/>
      <w:r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;</w:t>
      </w:r>
    </w:p>
    <w:p w:rsidR="00965765" w:rsidRDefault="00965765" w:rsidP="00965765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2"/>
      <w:bookmarkEnd w:id="6"/>
      <w:r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965765" w:rsidRDefault="00965765" w:rsidP="00965765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3"/>
      <w:bookmarkEnd w:id="7"/>
      <w:r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965765" w:rsidRDefault="00965765" w:rsidP="00965765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4"/>
      <w:bookmarkEnd w:id="8"/>
      <w:r>
        <w:rPr>
          <w:sz w:val="28"/>
          <w:szCs w:val="28"/>
        </w:rPr>
        <w:t xml:space="preserve">                  г) в режиме «оттенки серого» при наличии в документе изображений, отличных от цветного изображения.</w:t>
      </w:r>
    </w:p>
    <w:p w:rsidR="00965765" w:rsidRDefault="00965765" w:rsidP="0096576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 Документы в электронном виде могут быть подписаны квалифицированной ЭП.</w:t>
      </w:r>
      <w:bookmarkStart w:id="10" w:name="sub_1010"/>
      <w:bookmarkEnd w:id="9"/>
      <w:proofErr w:type="gramEnd"/>
    </w:p>
    <w:p w:rsidR="00965765" w:rsidRDefault="00965765" w:rsidP="0096576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>
        <w:rPr>
          <w:sz w:val="28"/>
          <w:szCs w:val="28"/>
        </w:rPr>
        <w:t>.</w:t>
      </w:r>
    </w:p>
    <w:p w:rsidR="00965765" w:rsidRDefault="00965765" w:rsidP="00965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1) неполный перечень документов, указанных в пункте 19  настоящего Административного регламента;  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текст заявления и представленных документов не поддается прочтению;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3)  не </w:t>
      </w:r>
      <w:proofErr w:type="gramStart"/>
      <w:r>
        <w:rPr>
          <w:sz w:val="28"/>
          <w:szCs w:val="28"/>
          <w:lang w:eastAsia="en-US"/>
        </w:rPr>
        <w:t>указаны</w:t>
      </w:r>
      <w:proofErr w:type="gramEnd"/>
      <w:r>
        <w:rPr>
          <w:sz w:val="28"/>
          <w:szCs w:val="28"/>
          <w:lang w:eastAsia="en-US"/>
        </w:rPr>
        <w:t>: фамилия, имя, отчество, адрес заявителя (его представителя);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765" w:rsidRDefault="00965765" w:rsidP="009657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965765" w:rsidRDefault="00965765" w:rsidP="00965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Основания для приостановления или отказа в предоставлении муниципальной услуги отсутствуют.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Pr="000304B0" w:rsidRDefault="00965765" w:rsidP="0096576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304B0">
        <w:rPr>
          <w:rFonts w:ascii="Times New Roman" w:hAnsi="Times New Roman" w:cs="Times New Roman"/>
          <w:sz w:val="28"/>
          <w:szCs w:val="28"/>
        </w:rPr>
        <w:t>30</w:t>
      </w:r>
      <w:r w:rsidR="000304B0">
        <w:rPr>
          <w:rFonts w:ascii="Times New Roman" w:hAnsi="Times New Roman" w:cs="Times New Roman"/>
          <w:sz w:val="28"/>
          <w:szCs w:val="28"/>
        </w:rPr>
        <w:t>.</w:t>
      </w:r>
      <w:r w:rsidR="000304B0" w:rsidRPr="000304B0">
        <w:rPr>
          <w:rFonts w:ascii="Times New Roman" w:hAnsi="Times New Roman" w:cs="Times New Roman"/>
          <w:sz w:val="28"/>
          <w:szCs w:val="28"/>
        </w:rPr>
        <w:t xml:space="preserve"> </w:t>
      </w:r>
      <w:r w:rsidR="000304B0">
        <w:rPr>
          <w:rFonts w:ascii="Times New Roman" w:hAnsi="Times New Roman" w:cs="Times New Roman"/>
          <w:sz w:val="28"/>
          <w:szCs w:val="28"/>
        </w:rPr>
        <w:t>Н</w:t>
      </w:r>
      <w:r w:rsidR="000304B0" w:rsidRPr="000304B0">
        <w:rPr>
          <w:rFonts w:ascii="Times New Roman" w:hAnsi="Times New Roman" w:cs="Times New Roman"/>
          <w:sz w:val="28"/>
          <w:szCs w:val="28"/>
        </w:rPr>
        <w:t>ормативно-правового акта не имеется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Муниципальная услуга предоставляется без взимания платы.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965765" w:rsidRDefault="00965765" w:rsidP="009657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Регистрация заявления о предоставлении муниципальной услуги осуществляется в течение 2-х рабочих дней  с момента его  поступления в порядке, определенном инструкцией по делопроизводству.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залу ожидания, информационным стендам,  необходимым для предоставления муниципальной услуги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Приём заявителей должен осуществляться в специально выделенном для этих целей помещении. 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  <w:r w:rsidR="000304B0">
        <w:rPr>
          <w:sz w:val="28"/>
          <w:szCs w:val="28"/>
          <w:lang w:eastAsia="en-US"/>
        </w:rPr>
        <w:t>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65765" w:rsidRDefault="00965765" w:rsidP="00030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36.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 образцами заполнения д</w:t>
      </w:r>
      <w:r w:rsidR="000304B0">
        <w:rPr>
          <w:rFonts w:ascii="Times New Roman" w:hAnsi="Times New Roman" w:cs="Times New Roman"/>
          <w:sz w:val="28"/>
          <w:szCs w:val="28"/>
          <w:lang w:eastAsia="en-US"/>
        </w:rPr>
        <w:t xml:space="preserve">окументов, бланками документов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Места предоставления муниципальной услуги должны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0304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Показателями доступности предоставления муниципальной услуги являются: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Показателем качества предоставления муниципальной услуги являются: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компетентность лиц,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Количество взаимодействий заявителя с администрацией </w:t>
      </w:r>
      <w:r w:rsidR="00FA0BD6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>а при предоставлении муниципальной услуги не более 2-х, их общая продолжительность не более 30 минут: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965765" w:rsidRDefault="00965765" w:rsidP="00965765">
      <w:pPr>
        <w:rPr>
          <w:sz w:val="28"/>
          <w:szCs w:val="28"/>
        </w:rPr>
      </w:pPr>
      <w:r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965765" w:rsidRDefault="00965765" w:rsidP="00965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Предоставление муниципальной услуги включает в себя выполнение следующих административных процедур:</w:t>
      </w:r>
    </w:p>
    <w:p w:rsidR="00965765" w:rsidRDefault="00965765" w:rsidP="009657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приём заявления и документов, их регистрация;</w:t>
      </w:r>
    </w:p>
    <w:p w:rsidR="00965765" w:rsidRDefault="00965765" w:rsidP="009657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eastAsia="en-US"/>
        </w:rPr>
        <w:t>направление запросов информации в иные органы;</w:t>
      </w:r>
    </w:p>
    <w:p w:rsidR="00965765" w:rsidRDefault="00965765" w:rsidP="009657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>
        <w:rPr>
          <w:sz w:val="28"/>
          <w:szCs w:val="28"/>
          <w:lang w:eastAsia="en-US"/>
        </w:rPr>
        <w:t>ассмотрение документов, представленных заявителем, ответов на запросы;</w:t>
      </w:r>
    </w:p>
    <w:p w:rsidR="00965765" w:rsidRDefault="00965765" w:rsidP="009657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подготовка информации о порядке предоставления жилищно-коммунальных услуг населению;</w:t>
      </w:r>
    </w:p>
    <w:p w:rsidR="00965765" w:rsidRDefault="00965765" w:rsidP="009657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ответа.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45. Данный перечень административных процедур является исчерпывающим.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46. При предоставлении муниципальной услуги в электронной форме осуществляется: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запись на приём в </w:t>
      </w:r>
      <w:r w:rsidR="00FA0BD6">
        <w:rPr>
          <w:bCs/>
          <w:sz w:val="28"/>
          <w:szCs w:val="28"/>
          <w:lang w:eastAsia="en-US"/>
        </w:rPr>
        <w:t xml:space="preserve"> поссовет</w:t>
      </w:r>
      <w:r>
        <w:rPr>
          <w:bCs/>
          <w:sz w:val="28"/>
          <w:szCs w:val="28"/>
          <w:lang w:eastAsia="en-US"/>
        </w:rPr>
        <w:t xml:space="preserve">,  многофункциональный центр для подачи запроса о предоставлении услуги (далее - запрос); 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формирование запроса; 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приём и регистрация </w:t>
      </w:r>
      <w:r w:rsidR="00FA0BD6">
        <w:rPr>
          <w:bCs/>
          <w:sz w:val="28"/>
          <w:szCs w:val="28"/>
          <w:lang w:eastAsia="en-US"/>
        </w:rPr>
        <w:t xml:space="preserve"> поссовет</w:t>
      </w:r>
      <w:r>
        <w:rPr>
          <w:bCs/>
          <w:sz w:val="28"/>
          <w:szCs w:val="28"/>
          <w:lang w:eastAsia="en-US"/>
        </w:rPr>
        <w:t>ом  запроса и иных документов, необходимых для предоставления услуги;</w:t>
      </w:r>
      <w:r>
        <w:rPr>
          <w:sz w:val="28"/>
          <w:szCs w:val="28"/>
          <w:lang w:eastAsia="en-US"/>
        </w:rPr>
        <w:t xml:space="preserve"> 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47. Административные процедуры осуществляются в последовательности, определённой 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блок-схемой</w:t>
        </w:r>
      </w:hyperlink>
      <w:r>
        <w:rPr>
          <w:sz w:val="28"/>
          <w:szCs w:val="28"/>
          <w:lang w:eastAsia="en-US"/>
        </w:rPr>
        <w:t xml:space="preserve"> предоставления муници</w:t>
      </w:r>
      <w:r w:rsidR="000304B0">
        <w:rPr>
          <w:sz w:val="28"/>
          <w:szCs w:val="28"/>
          <w:lang w:eastAsia="en-US"/>
        </w:rPr>
        <w:t xml:space="preserve">пальной услуги (приложение № 2 </w:t>
      </w:r>
      <w:r>
        <w:rPr>
          <w:sz w:val="28"/>
          <w:szCs w:val="28"/>
          <w:lang w:eastAsia="en-US"/>
        </w:rPr>
        <w:t>к настоящему Административному регламенту).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Приём заявления и документов, их регистрация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65765" w:rsidRDefault="00965765" w:rsidP="00965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48. 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администрацию  района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заявления и документов, предусмотренных пунктом 19 настоящего административного регламента. При поступлении заявления в электронном виде с Портала,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специалист </w:t>
      </w:r>
      <w:r w:rsidR="00FA0BD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965765" w:rsidRDefault="00965765" w:rsidP="0096576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49. </w:t>
      </w:r>
      <w:r>
        <w:rPr>
          <w:color w:val="000000" w:themeColor="text1"/>
          <w:sz w:val="28"/>
          <w:szCs w:val="28"/>
          <w:lang w:eastAsia="en-US"/>
        </w:rPr>
        <w:t xml:space="preserve">Специалист </w:t>
      </w:r>
      <w:r w:rsidR="00FA0BD6">
        <w:rPr>
          <w:color w:val="000000" w:themeColor="text1"/>
          <w:sz w:val="28"/>
          <w:szCs w:val="28"/>
          <w:lang w:eastAsia="en-US"/>
        </w:rPr>
        <w:t xml:space="preserve"> поссовет</w:t>
      </w:r>
      <w:r>
        <w:rPr>
          <w:color w:val="000000" w:themeColor="text1"/>
          <w:sz w:val="28"/>
          <w:szCs w:val="28"/>
          <w:lang w:eastAsia="en-US"/>
        </w:rPr>
        <w:t>а</w:t>
      </w:r>
      <w:r>
        <w:rPr>
          <w:sz w:val="28"/>
          <w:szCs w:val="28"/>
        </w:rPr>
        <w:t xml:space="preserve">, ответственный за прием и регистрацию заявления о предоставлении муниципальной услуги и документов, осуществляет </w:t>
      </w:r>
      <w:r>
        <w:rPr>
          <w:sz w:val="28"/>
          <w:szCs w:val="28"/>
          <w:lang w:eastAsia="en-US"/>
        </w:rPr>
        <w:t xml:space="preserve">проверку на наличие документов, указанных в пункте </w:t>
      </w:r>
      <w:r>
        <w:rPr>
          <w:sz w:val="28"/>
          <w:szCs w:val="28"/>
        </w:rPr>
        <w:t>19</w:t>
      </w:r>
      <w:r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965765" w:rsidRDefault="00965765" w:rsidP="0096576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50. Время выполнения административной процедуры: осуществляется в течение двух рабочих дней с момента поступления заявления в </w:t>
      </w:r>
      <w:r w:rsidR="00FA0BD6">
        <w:rPr>
          <w:color w:val="000000" w:themeColor="text1"/>
          <w:sz w:val="28"/>
          <w:szCs w:val="28"/>
          <w:lang w:eastAsia="en-US"/>
        </w:rPr>
        <w:t xml:space="preserve"> поссовет</w:t>
      </w:r>
      <w:r>
        <w:rPr>
          <w:color w:val="000000" w:themeColor="text1"/>
          <w:sz w:val="28"/>
          <w:szCs w:val="28"/>
          <w:lang w:eastAsia="en-US"/>
        </w:rPr>
        <w:t>.</w:t>
      </w:r>
    </w:p>
    <w:p w:rsidR="00965765" w:rsidRDefault="00965765" w:rsidP="0096576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51. Результатом выполнения административной процедуры является регистрационная запись о дате и времени принятия заявления.</w:t>
      </w:r>
    </w:p>
    <w:p w:rsidR="00965765" w:rsidRDefault="00965765" w:rsidP="009657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65765" w:rsidRDefault="00965765" w:rsidP="0096576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Направление запросов информации в иные органы</w:t>
      </w:r>
    </w:p>
    <w:p w:rsidR="00965765" w:rsidRDefault="00965765" w:rsidP="0096576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965765" w:rsidRDefault="00965765" w:rsidP="009657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Основанием для начала административной процедуры является  необходимость в связи с подготовкой ответа заявителю запроса информации, относящейся к компетенции иных органов (далее – запрос).   </w:t>
      </w:r>
    </w:p>
    <w:p w:rsidR="00965765" w:rsidRDefault="00965765" w:rsidP="009657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Запрос готовится ведущим специалистом района  в  течение 2-х рабочих дней со дня регистрации заявления о предоставлении </w:t>
      </w:r>
      <w:r>
        <w:rPr>
          <w:sz w:val="28"/>
          <w:szCs w:val="28"/>
        </w:rPr>
        <w:lastRenderedPageBreak/>
        <w:t>муниципальной услуги.</w:t>
      </w:r>
    </w:p>
    <w:p w:rsidR="00965765" w:rsidRDefault="00965765" w:rsidP="00965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Результатом выполнения административной процедуры является получение ответа на запрос в течение не более 15 дней  со дня его направления. </w:t>
      </w:r>
    </w:p>
    <w:p w:rsidR="00965765" w:rsidRDefault="00965765" w:rsidP="00965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965765" w:rsidRDefault="00965765" w:rsidP="00965765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Основанием для начала административной процедуры является получение ведущим специалистом района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заявления  о предоставлении муниципальной услуги с  прилагаемым  пакетом  документов и ответов на запросы, предусмотренные пунктами 52-54 Административного регламента.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Время выполнения административной процедуры: в течение 3-х  рабочих дней со дня регистрации заявления или получения ответов на запросы, в случае их направления.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Результатом выполнения административной процедуры является принятие решения ведущего специалиста района об отсутствии оснований для отказа в приеме документов, предусмотренных пунктом 28 настоящего Административного регламента, или отказ в приёме документов.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5765" w:rsidRDefault="00965765" w:rsidP="0096576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965765" w:rsidRDefault="00965765" w:rsidP="009657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специалиста </w:t>
      </w:r>
      <w:r w:rsidR="00FA0BD6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 xml:space="preserve">а об отсутствии оснований </w:t>
      </w:r>
      <w:r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965765" w:rsidRDefault="00965765" w:rsidP="00965765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пециалист </w:t>
      </w:r>
      <w:r w:rsidR="00FA0BD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готовит проект ответа на заявление по форме согласно приложению № 3 к настоящему Административному регламенту (далее – ответ).</w:t>
      </w:r>
    </w:p>
    <w:p w:rsidR="00965765" w:rsidRDefault="00965765" w:rsidP="00965765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23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(в случае направления запросов – 6 дней с даты получения ответов на запросы).</w:t>
      </w:r>
    </w:p>
    <w:p w:rsidR="00965765" w:rsidRDefault="00965765" w:rsidP="00965765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подписание ответа  главой  </w:t>
      </w:r>
      <w:r w:rsidR="00FA0BD6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65765" w:rsidRDefault="00965765" w:rsidP="00965765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965765" w:rsidRDefault="00965765" w:rsidP="009657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и выдача ответа</w:t>
      </w:r>
    </w:p>
    <w:p w:rsidR="00965765" w:rsidRDefault="00965765" w:rsidP="009657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Основанием для начала административной процедуры является получение </w:t>
      </w:r>
      <w:r>
        <w:rPr>
          <w:color w:val="000000" w:themeColor="text1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пециалистом </w:t>
      </w:r>
      <w:r w:rsidR="00FA0BD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Уведомление заявителя о принятом решении осуществляется </w:t>
      </w:r>
      <w:r>
        <w:rPr>
          <w:color w:val="000000" w:themeColor="text1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пециалистом </w:t>
      </w:r>
      <w:r w:rsidR="00FA0BD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желанию заявителя: лично, по почте, по телефону, че</w:t>
      </w:r>
      <w:r>
        <w:rPr>
          <w:rFonts w:ascii="Times New Roman" w:hAnsi="Times New Roman" w:cs="Times New Roman"/>
          <w:sz w:val="28"/>
          <w:szCs w:val="28"/>
        </w:rPr>
        <w:t>рез МФЦ (при наличии Соглашения о взаимодействии), в электронной форме в личный кабинет заявителя.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Время выполнения административной процедуры: 2 рабочих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пециалистом </w:t>
      </w:r>
      <w:r w:rsidR="00FA0BD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</w:rPr>
        <w:t>,  прилагаемых заявителем документов и ответов на запросы, полученных в результате межведомственного взаимодействия.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Результатом административной процедуры является выдача заявителю информации о порядке предоставления жилищно-коммунальных услуг населению.</w:t>
      </w:r>
    </w:p>
    <w:p w:rsidR="00965765" w:rsidRDefault="00965765" w:rsidP="00965765">
      <w:pPr>
        <w:pStyle w:val="a4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rPr>
          <w:sz w:val="28"/>
          <w:szCs w:val="28"/>
        </w:rPr>
        <w:t xml:space="preserve">Указанные документы в формате электронного архива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965765" w:rsidRDefault="00965765" w:rsidP="009657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sz w:val="28"/>
          <w:szCs w:val="28"/>
          <w:lang w:eastAsia="en-US"/>
        </w:rPr>
        <w:t>в МФЦ</w:t>
      </w:r>
      <w:r>
        <w:rPr>
          <w:sz w:val="28"/>
          <w:szCs w:val="28"/>
        </w:rPr>
        <w:t>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</w:t>
      </w:r>
      <w:bookmarkStart w:id="12" w:name="P385"/>
      <w:bookmarkEnd w:id="12"/>
      <w:r>
        <w:rPr>
          <w:rFonts w:ascii="Times New Roman" w:hAnsi="Times New Roman" w:cs="Times New Roman"/>
          <w:sz w:val="28"/>
          <w:szCs w:val="28"/>
        </w:rPr>
        <w:t>.</w:t>
      </w:r>
    </w:p>
    <w:p w:rsidR="00965765" w:rsidRDefault="00965765" w:rsidP="009657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Pr="000304B0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</w:t>
      </w:r>
      <w:r w:rsidRPr="00030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Главой </w:t>
      </w:r>
      <w:r w:rsidRPr="000304B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AE542F" w:rsidRPr="000304B0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AE542F" w:rsidRPr="000304B0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030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4B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304B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304B0">
        <w:rPr>
          <w:rFonts w:ascii="Times New Roman" w:hAnsi="Times New Roman" w:cs="Times New Roman"/>
          <w:sz w:val="24"/>
          <w:szCs w:val="24"/>
        </w:rPr>
        <w:t xml:space="preserve"> </w:t>
      </w:r>
      <w:r w:rsidRPr="000304B0">
        <w:rPr>
          <w:rFonts w:ascii="Times New Roman" w:hAnsi="Times New Roman" w:cs="Times New Roman"/>
          <w:sz w:val="28"/>
          <w:szCs w:val="28"/>
        </w:rPr>
        <w:t xml:space="preserve">(далее – глава </w:t>
      </w:r>
      <w:r w:rsidR="00FA0BD6" w:rsidRPr="000304B0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0304B0">
        <w:rPr>
          <w:rFonts w:ascii="Times New Roman" w:hAnsi="Times New Roman" w:cs="Times New Roman"/>
          <w:sz w:val="28"/>
          <w:szCs w:val="28"/>
        </w:rPr>
        <w:t>а).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Текущий контроль осуществляется путём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FA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проверок соблюдения и исполнения положений настоящего Административного регламента и 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FA0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организует и осуществляет контроль предоставления муниципальной услуги.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Проверки могут быть плановыми или внеплановыми. Порядок и периодичность осуществления плановых проверок устанавливается </w:t>
      </w:r>
      <w:r w:rsidRPr="000304B0">
        <w:rPr>
          <w:rFonts w:ascii="Times New Roman" w:hAnsi="Times New Roman" w:cs="Times New Roman"/>
          <w:sz w:val="28"/>
          <w:szCs w:val="28"/>
        </w:rPr>
        <w:t>распоряжением</w:t>
      </w:r>
      <w:r w:rsidR="000304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0BD6" w:rsidRPr="000304B0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0304B0">
        <w:rPr>
          <w:rFonts w:ascii="Times New Roman" w:hAnsi="Times New Roman" w:cs="Times New Roman"/>
          <w:sz w:val="28"/>
          <w:szCs w:val="28"/>
        </w:rPr>
        <w:t xml:space="preserve">а. Внеплановая проверка проводится по конкретному </w:t>
      </w:r>
      <w:r>
        <w:rPr>
          <w:rFonts w:ascii="Times New Roman" w:hAnsi="Times New Roman" w:cs="Times New Roman"/>
          <w:sz w:val="28"/>
          <w:szCs w:val="28"/>
        </w:rPr>
        <w:t>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965765" w:rsidRDefault="00965765" w:rsidP="00965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 муниципальной услуги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FA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965765" w:rsidRDefault="00965765" w:rsidP="000304B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</w:t>
      </w:r>
      <w:r>
        <w:rPr>
          <w:rFonts w:ascii="Times New Roman" w:hAnsi="Times New Roman" w:cs="Times New Roman"/>
          <w:sz w:val="28"/>
          <w:szCs w:val="28"/>
        </w:rPr>
        <w:lastRenderedPageBreak/>
        <w:t>(бездействия) органа, предоставляющего муниципальную услугу, а также должностных лиц, муниципальных служащих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965765" w:rsidRDefault="00965765" w:rsidP="00965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органа местного самоуправления,</w:t>
      </w:r>
    </w:p>
    <w:p w:rsidR="00965765" w:rsidRDefault="00965765" w:rsidP="00965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должностных лиц при предоставлении муниципальной услуги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74. Заявитель может обратиться с жалобой,  в том числе в следующих случаях: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7) отказ </w:t>
      </w:r>
      <w:r w:rsidR="00FA0BD6">
        <w:rPr>
          <w:bCs/>
          <w:color w:val="000000" w:themeColor="text1"/>
          <w:sz w:val="28"/>
          <w:szCs w:val="28"/>
          <w:lang w:eastAsia="en-US"/>
        </w:rPr>
        <w:t xml:space="preserve"> поссовет</w:t>
      </w:r>
      <w:r>
        <w:rPr>
          <w:bCs/>
          <w:color w:val="000000" w:themeColor="text1"/>
          <w:sz w:val="28"/>
          <w:szCs w:val="28"/>
          <w:lang w:eastAsia="en-US"/>
        </w:rPr>
        <w:t>а</w:t>
      </w:r>
      <w:r>
        <w:rPr>
          <w:bCs/>
          <w:sz w:val="28"/>
          <w:szCs w:val="28"/>
          <w:lang w:eastAsia="en-US"/>
        </w:rPr>
        <w:t xml:space="preserve">, предоставляющего муниципальную услугу, </w:t>
      </w:r>
      <w:r>
        <w:rPr>
          <w:bCs/>
          <w:color w:val="000000" w:themeColor="text1"/>
          <w:sz w:val="28"/>
          <w:szCs w:val="28"/>
          <w:lang w:eastAsia="en-US"/>
        </w:rPr>
        <w:t>специалиста</w:t>
      </w:r>
      <w:r>
        <w:rPr>
          <w:bCs/>
          <w:color w:val="FF0000"/>
          <w:sz w:val="28"/>
          <w:szCs w:val="28"/>
          <w:lang w:eastAsia="en-US"/>
        </w:rPr>
        <w:t xml:space="preserve"> </w:t>
      </w:r>
      <w:r w:rsidR="00FA0BD6">
        <w:rPr>
          <w:bCs/>
          <w:color w:val="000000" w:themeColor="text1"/>
          <w:sz w:val="28"/>
          <w:szCs w:val="28"/>
          <w:lang w:eastAsia="en-US"/>
        </w:rPr>
        <w:t xml:space="preserve"> поссовет</w:t>
      </w:r>
      <w:r>
        <w:rPr>
          <w:bCs/>
          <w:color w:val="000000" w:themeColor="text1"/>
          <w:sz w:val="28"/>
          <w:szCs w:val="28"/>
          <w:lang w:eastAsia="en-US"/>
        </w:rPr>
        <w:t>а</w:t>
      </w:r>
      <w:r>
        <w:rPr>
          <w:bCs/>
          <w:sz w:val="28"/>
          <w:szCs w:val="28"/>
          <w:lang w:eastAsia="en-US"/>
        </w:rPr>
        <w:t>, предоставляющего муниципальную услугу,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5765" w:rsidRDefault="00965765" w:rsidP="0096576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965765" w:rsidRDefault="00965765" w:rsidP="005534DE">
      <w:pPr>
        <w:autoSpaceDE w:val="0"/>
        <w:autoSpaceDN w:val="0"/>
        <w:adjustRightInd w:val="0"/>
        <w:outlineLvl w:val="0"/>
        <w:rPr>
          <w:b/>
          <w:sz w:val="28"/>
          <w:szCs w:val="28"/>
          <w:lang w:eastAsia="en-US"/>
        </w:rPr>
      </w:pPr>
    </w:p>
    <w:p w:rsidR="00965765" w:rsidRDefault="00965765" w:rsidP="0096576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Предмет жалобы</w:t>
      </w:r>
    </w:p>
    <w:p w:rsidR="00965765" w:rsidRDefault="00965765" w:rsidP="009657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75. Предметом жалобы является нарушение порядка предоставления муниципальной услуги, выразившееся в неправомерных решениях и действиях (бездействии)  </w:t>
      </w:r>
      <w:r>
        <w:rPr>
          <w:bCs/>
          <w:color w:val="000000" w:themeColor="text1"/>
          <w:sz w:val="28"/>
          <w:szCs w:val="28"/>
          <w:lang w:eastAsia="en-US"/>
        </w:rPr>
        <w:t>специалиста</w:t>
      </w:r>
      <w:r>
        <w:rPr>
          <w:bCs/>
          <w:color w:val="FF0000"/>
          <w:sz w:val="28"/>
          <w:szCs w:val="28"/>
          <w:lang w:eastAsia="en-US"/>
        </w:rPr>
        <w:t xml:space="preserve"> </w:t>
      </w:r>
      <w:r w:rsidR="00FA0BD6">
        <w:rPr>
          <w:bCs/>
          <w:color w:val="000000" w:themeColor="text1"/>
          <w:sz w:val="28"/>
          <w:szCs w:val="28"/>
          <w:lang w:eastAsia="en-US"/>
        </w:rPr>
        <w:t xml:space="preserve"> поссовет</w:t>
      </w:r>
      <w:r>
        <w:rPr>
          <w:bCs/>
          <w:color w:val="000000" w:themeColor="text1"/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при предоставлении муниципальной услуги.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76. Жалоба должна содержать: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>
        <w:rPr>
          <w:bCs/>
          <w:color w:val="000000" w:themeColor="text1"/>
          <w:sz w:val="28"/>
          <w:szCs w:val="28"/>
          <w:lang w:eastAsia="en-US"/>
        </w:rPr>
        <w:t>специалиста</w:t>
      </w:r>
      <w:r>
        <w:rPr>
          <w:bCs/>
          <w:color w:val="FF0000"/>
          <w:sz w:val="28"/>
          <w:szCs w:val="28"/>
          <w:lang w:eastAsia="en-US"/>
        </w:rPr>
        <w:t xml:space="preserve"> </w:t>
      </w:r>
      <w:r w:rsidR="00FA0BD6">
        <w:rPr>
          <w:bCs/>
          <w:color w:val="000000" w:themeColor="text1"/>
          <w:sz w:val="28"/>
          <w:szCs w:val="28"/>
          <w:lang w:eastAsia="en-US"/>
        </w:rPr>
        <w:t xml:space="preserve"> поссовет</w:t>
      </w:r>
      <w:r>
        <w:rPr>
          <w:bCs/>
          <w:color w:val="000000" w:themeColor="text1"/>
          <w:sz w:val="28"/>
          <w:szCs w:val="28"/>
          <w:lang w:eastAsia="en-US"/>
        </w:rPr>
        <w:t>а,</w:t>
      </w:r>
      <w:r>
        <w:rPr>
          <w:bCs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либо муниципального служащего;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ведущего специалиста района</w:t>
      </w:r>
      <w:r>
        <w:rPr>
          <w:bCs/>
          <w:sz w:val="28"/>
          <w:szCs w:val="28"/>
          <w:lang w:eastAsia="en-US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5765" w:rsidRDefault="00965765" w:rsidP="0096576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965765" w:rsidRDefault="00965765" w:rsidP="0096576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  <w:r>
        <w:rPr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965765" w:rsidRDefault="00965765" w:rsidP="0096576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которым может быть направлена жалоба</w:t>
      </w:r>
    </w:p>
    <w:p w:rsidR="00965765" w:rsidRDefault="00965765" w:rsidP="009657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65765" w:rsidRDefault="00965765" w:rsidP="0096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77. </w:t>
      </w:r>
      <w:r>
        <w:rPr>
          <w:sz w:val="28"/>
          <w:szCs w:val="28"/>
        </w:rPr>
        <w:t xml:space="preserve">Должностным лицом, наделенным полномочиями по рассмотрению жалоб на нарушение порядка предоставления муниципальной услуги, является глава </w:t>
      </w:r>
      <w:r w:rsidR="00FA0BD6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а, (в отношении решений и действий (бездействия)  специалиста  </w:t>
      </w:r>
      <w:r w:rsidR="00FA0BD6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а).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Жалоба  рассматривается </w:t>
      </w:r>
      <w:r w:rsidR="00FA0BD6">
        <w:rPr>
          <w:color w:val="000000" w:themeColor="text1"/>
          <w:sz w:val="28"/>
          <w:szCs w:val="28"/>
        </w:rPr>
        <w:t xml:space="preserve"> поссовет</w:t>
      </w:r>
      <w:r>
        <w:rPr>
          <w:color w:val="000000" w:themeColor="text1"/>
          <w:sz w:val="28"/>
          <w:szCs w:val="28"/>
        </w:rPr>
        <w:t>ом,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 xml:space="preserve">предоставляющим  муниципальную услугу, порядок предоставления которой был нарушен. 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Жалобы на решения, принятые </w:t>
      </w:r>
      <w:r>
        <w:rPr>
          <w:color w:val="000000" w:themeColor="text1"/>
          <w:sz w:val="28"/>
          <w:szCs w:val="28"/>
          <w:lang w:eastAsia="en-US"/>
        </w:rPr>
        <w:t>специалистом,</w:t>
      </w:r>
      <w:r>
        <w:rPr>
          <w:sz w:val="28"/>
          <w:szCs w:val="28"/>
          <w:lang w:eastAsia="en-US"/>
        </w:rPr>
        <w:t xml:space="preserve"> подаются главе </w:t>
      </w:r>
      <w:r w:rsidR="00FA0BD6">
        <w:rPr>
          <w:sz w:val="28"/>
          <w:szCs w:val="28"/>
          <w:lang w:eastAsia="en-US"/>
        </w:rPr>
        <w:t xml:space="preserve"> поссовет</w:t>
      </w:r>
      <w:r>
        <w:rPr>
          <w:sz w:val="28"/>
          <w:szCs w:val="28"/>
          <w:lang w:eastAsia="en-US"/>
        </w:rPr>
        <w:t xml:space="preserve">а. </w:t>
      </w:r>
      <w:r>
        <w:rPr>
          <w:bCs/>
          <w:sz w:val="28"/>
          <w:szCs w:val="28"/>
          <w:lang w:eastAsia="en-US"/>
        </w:rPr>
        <w:t xml:space="preserve">Особенности подачи и рассмотрения жалоб на решения и действия (бездействие) </w:t>
      </w:r>
      <w:r w:rsidR="00FA0BD6">
        <w:rPr>
          <w:bCs/>
          <w:color w:val="000000" w:themeColor="text1"/>
          <w:sz w:val="28"/>
          <w:szCs w:val="28"/>
          <w:lang w:eastAsia="en-US"/>
        </w:rPr>
        <w:t xml:space="preserve"> поссовет</w:t>
      </w:r>
      <w:r>
        <w:rPr>
          <w:bCs/>
          <w:color w:val="000000" w:themeColor="text1"/>
          <w:sz w:val="28"/>
          <w:szCs w:val="28"/>
          <w:lang w:eastAsia="en-US"/>
        </w:rPr>
        <w:t>ов и их должностных лиц</w:t>
      </w:r>
      <w:r>
        <w:rPr>
          <w:bCs/>
          <w:sz w:val="28"/>
          <w:szCs w:val="28"/>
          <w:lang w:eastAsia="en-US"/>
        </w:rPr>
        <w:t>, муниципальных служащих устанавливаются муниципальными правовыми актами.</w:t>
      </w:r>
    </w:p>
    <w:p w:rsidR="00965765" w:rsidRDefault="00965765" w:rsidP="005534DE">
      <w:pPr>
        <w:autoSpaceDE w:val="0"/>
        <w:autoSpaceDN w:val="0"/>
        <w:adjustRightInd w:val="0"/>
        <w:outlineLvl w:val="0"/>
        <w:rPr>
          <w:b/>
          <w:sz w:val="28"/>
          <w:szCs w:val="28"/>
          <w:lang w:eastAsia="en-US"/>
        </w:rPr>
      </w:pPr>
      <w:bookmarkStart w:id="13" w:name="Par11"/>
      <w:bookmarkEnd w:id="13"/>
    </w:p>
    <w:p w:rsidR="00965765" w:rsidRDefault="00965765" w:rsidP="0096576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подачи и рассмотрения жалобы</w:t>
      </w:r>
    </w:p>
    <w:p w:rsidR="00965765" w:rsidRDefault="00965765" w:rsidP="0096576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78. Жалоба подаётся в письменной форме на бумажном носителе</w:t>
      </w:r>
      <w:r>
        <w:rPr>
          <w:bCs/>
          <w:sz w:val="28"/>
          <w:szCs w:val="28"/>
          <w:lang w:eastAsia="en-US"/>
        </w:rPr>
        <w:t xml:space="preserve">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 Портала, а также может быть принята при личном приёме заявителя в </w:t>
      </w:r>
      <w:r w:rsidR="00FA0BD6">
        <w:rPr>
          <w:bCs/>
          <w:color w:val="000000" w:themeColor="text1"/>
          <w:sz w:val="28"/>
          <w:szCs w:val="28"/>
          <w:lang w:eastAsia="en-US"/>
        </w:rPr>
        <w:t xml:space="preserve"> поссовет</w:t>
      </w:r>
      <w:r>
        <w:rPr>
          <w:bCs/>
          <w:color w:val="000000" w:themeColor="text1"/>
          <w:sz w:val="28"/>
          <w:szCs w:val="28"/>
          <w:lang w:eastAsia="en-US"/>
        </w:rPr>
        <w:t>:</w:t>
      </w:r>
    </w:p>
    <w:p w:rsidR="00965765" w:rsidRDefault="00965765" w:rsidP="00965765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1) почтовый адрес: </w:t>
      </w:r>
      <w:r>
        <w:rPr>
          <w:sz w:val="28"/>
          <w:szCs w:val="28"/>
          <w:shd w:val="clear" w:color="auto" w:fill="FFFFFF"/>
        </w:rPr>
        <w:t xml:space="preserve">Российская Федерация, </w:t>
      </w:r>
      <w:r w:rsidR="005534DE" w:rsidRPr="005534DE">
        <w:rPr>
          <w:sz w:val="28"/>
          <w:szCs w:val="28"/>
        </w:rPr>
        <w:t>461430</w:t>
      </w:r>
      <w:r w:rsidRPr="005534DE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</w:t>
      </w:r>
      <w:r w:rsidR="005534DE">
        <w:rPr>
          <w:sz w:val="28"/>
          <w:szCs w:val="28"/>
        </w:rPr>
        <w:t>п</w:t>
      </w:r>
      <w:proofErr w:type="gramStart"/>
      <w:r w:rsidR="005534DE">
        <w:rPr>
          <w:sz w:val="28"/>
          <w:szCs w:val="28"/>
        </w:rPr>
        <w:t>.К</w:t>
      </w:r>
      <w:proofErr w:type="gramEnd"/>
      <w:r w:rsidR="005534DE">
        <w:rPr>
          <w:sz w:val="28"/>
          <w:szCs w:val="28"/>
        </w:rPr>
        <w:t>расный Коммунар, ул. Луначарского, дом 55</w:t>
      </w:r>
    </w:p>
    <w:p w:rsidR="00965765" w:rsidRPr="005534DE" w:rsidRDefault="00965765" w:rsidP="00965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FA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5534DE">
        <w:rPr>
          <w:rFonts w:ascii="Times New Roman" w:hAnsi="Times New Roman" w:cs="Times New Roman"/>
          <w:sz w:val="28"/>
          <w:szCs w:val="28"/>
          <w:lang w:val="en-US"/>
        </w:rPr>
        <w:t>kk</w:t>
      </w:r>
      <w:proofErr w:type="spellEnd"/>
      <w:r w:rsidR="005534DE" w:rsidRPr="005534D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534DE" w:rsidRPr="005534DE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Pr="005534DE">
        <w:rPr>
          <w:rFonts w:ascii="Times New Roman" w:hAnsi="Times New Roman" w:cs="Times New Roman"/>
          <w:sz w:val="28"/>
          <w:szCs w:val="28"/>
        </w:rPr>
        <w:t>@</w:t>
      </w:r>
      <w:r w:rsidRPr="005534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34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34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34DE">
        <w:rPr>
          <w:rFonts w:ascii="Times New Roman" w:hAnsi="Times New Roman" w:cs="Times New Roman"/>
          <w:sz w:val="28"/>
          <w:szCs w:val="28"/>
        </w:rPr>
        <w:t>.</w:t>
      </w:r>
    </w:p>
    <w:p w:rsidR="005534DE" w:rsidRPr="005534DE" w:rsidRDefault="00965765" w:rsidP="005534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 w:rsidR="00FA0BD6">
        <w:rPr>
          <w:color w:val="000000" w:themeColor="text1"/>
          <w:sz w:val="28"/>
          <w:szCs w:val="28"/>
        </w:rPr>
        <w:t xml:space="preserve"> поссовет</w:t>
      </w:r>
      <w:r>
        <w:rPr>
          <w:color w:val="000000" w:themeColor="text1"/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hyperlink r:id="rId10" w:history="1">
        <w:r w:rsidR="005534DE" w:rsidRPr="00E8715F">
          <w:rPr>
            <w:rStyle w:val="a3"/>
            <w:sz w:val="28"/>
            <w:szCs w:val="28"/>
            <w:lang w:val="en-US"/>
          </w:rPr>
          <w:t>www</w:t>
        </w:r>
        <w:r w:rsidR="005534DE" w:rsidRPr="00E8715F">
          <w:rPr>
            <w:rStyle w:val="a3"/>
            <w:sz w:val="28"/>
            <w:szCs w:val="28"/>
          </w:rPr>
          <w:t>.</w:t>
        </w:r>
        <w:proofErr w:type="spellStart"/>
        <w:r w:rsidR="005534DE" w:rsidRPr="00E8715F">
          <w:rPr>
            <w:rStyle w:val="a3"/>
            <w:sz w:val="28"/>
            <w:szCs w:val="28"/>
            <w:lang w:val="en-US"/>
          </w:rPr>
          <w:t>kommunar</w:t>
        </w:r>
        <w:proofErr w:type="spellEnd"/>
        <w:r w:rsidR="005534DE" w:rsidRPr="00E8715F">
          <w:rPr>
            <w:rStyle w:val="a3"/>
            <w:sz w:val="28"/>
            <w:szCs w:val="28"/>
          </w:rPr>
          <w:t>2012.</w:t>
        </w:r>
        <w:proofErr w:type="spellStart"/>
        <w:r w:rsidR="005534DE" w:rsidRPr="00E8715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65765" w:rsidRDefault="00965765" w:rsidP="005534DE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4) Портал, электронный адрес: </w:t>
      </w:r>
      <w:proofErr w:type="spellStart"/>
      <w:r>
        <w:rPr>
          <w:rFonts w:eastAsiaTheme="minorHAnsi"/>
          <w:sz w:val="28"/>
          <w:szCs w:val="28"/>
          <w:lang w:eastAsia="en-US"/>
        </w:rPr>
        <w:t>www.gosuslugi.ru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82. В электронном виде жалоба может быть подана заявителем через официальный сайт </w:t>
      </w:r>
      <w:r w:rsidR="00FA0BD6">
        <w:rPr>
          <w:color w:val="000000" w:themeColor="text1"/>
          <w:sz w:val="28"/>
          <w:szCs w:val="28"/>
          <w:lang w:eastAsia="en-US"/>
        </w:rPr>
        <w:t xml:space="preserve"> поссовет</w:t>
      </w:r>
      <w:r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статьей 5.63</w:t>
        </w:r>
      </w:hyperlink>
      <w:r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преступления,</w:t>
      </w:r>
      <w:r>
        <w:rPr>
          <w:color w:val="FF0000"/>
          <w:sz w:val="28"/>
          <w:szCs w:val="28"/>
          <w:lang w:eastAsia="en-US"/>
        </w:rPr>
        <w:t xml:space="preserve">  </w:t>
      </w:r>
      <w:r>
        <w:rPr>
          <w:color w:val="000000" w:themeColor="text1"/>
          <w:sz w:val="28"/>
          <w:szCs w:val="28"/>
          <w:lang w:eastAsia="en-US"/>
        </w:rPr>
        <w:t xml:space="preserve">глава  </w:t>
      </w:r>
      <w:r w:rsidR="00FA0BD6">
        <w:rPr>
          <w:color w:val="000000" w:themeColor="text1"/>
          <w:sz w:val="28"/>
          <w:szCs w:val="28"/>
          <w:lang w:eastAsia="en-US"/>
        </w:rPr>
        <w:t xml:space="preserve"> поссовет</w:t>
      </w:r>
      <w:r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незамедлительно направляет соответствующие материалы в органы прокуратуры.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65765" w:rsidRPr="00AD3352" w:rsidRDefault="00965765" w:rsidP="0096576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965765" w:rsidRDefault="00965765" w:rsidP="0096576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рассмотрения жалобы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84. </w:t>
      </w:r>
      <w:proofErr w:type="gramStart"/>
      <w:r>
        <w:rPr>
          <w:bCs/>
          <w:sz w:val="28"/>
          <w:szCs w:val="28"/>
          <w:lang w:eastAsia="en-US"/>
        </w:rPr>
        <w:t xml:space="preserve">Жалоба, поступившая в </w:t>
      </w:r>
      <w:r w:rsidR="00FA0BD6">
        <w:rPr>
          <w:bCs/>
          <w:sz w:val="28"/>
          <w:szCs w:val="28"/>
          <w:lang w:eastAsia="en-US"/>
        </w:rPr>
        <w:t xml:space="preserve"> поссовет</w:t>
      </w:r>
      <w:r>
        <w:rPr>
          <w:bCs/>
          <w:sz w:val="28"/>
          <w:szCs w:val="28"/>
          <w:lang w:eastAsia="en-US"/>
        </w:rPr>
        <w:t xml:space="preserve"> подлежит рассмотрению </w:t>
      </w:r>
      <w:r>
        <w:rPr>
          <w:color w:val="000000" w:themeColor="text1"/>
          <w:sz w:val="28"/>
          <w:szCs w:val="28"/>
          <w:lang w:eastAsia="en-US"/>
        </w:rPr>
        <w:t xml:space="preserve">главой  </w:t>
      </w:r>
      <w:r w:rsidR="00FA0BD6">
        <w:rPr>
          <w:color w:val="000000" w:themeColor="text1"/>
          <w:sz w:val="28"/>
          <w:szCs w:val="28"/>
          <w:lang w:eastAsia="en-US"/>
        </w:rPr>
        <w:t xml:space="preserve"> поссовет</w:t>
      </w:r>
      <w:r>
        <w:rPr>
          <w:color w:val="000000" w:themeColor="text1"/>
          <w:sz w:val="28"/>
          <w:szCs w:val="28"/>
          <w:lang w:eastAsia="en-US"/>
        </w:rPr>
        <w:t>а</w:t>
      </w:r>
      <w:r>
        <w:rPr>
          <w:bCs/>
          <w:sz w:val="28"/>
          <w:szCs w:val="28"/>
          <w:lang w:eastAsia="en-US"/>
        </w:rPr>
        <w:t xml:space="preserve">,  наделенным полномочиями по рассмотрению жалоб, в течение 15-ти рабочих дней со дня ее регистрации, а в случае обжалования отказа специалистом </w:t>
      </w:r>
      <w:r w:rsidR="00FA0BD6">
        <w:rPr>
          <w:bCs/>
          <w:sz w:val="28"/>
          <w:szCs w:val="28"/>
          <w:lang w:eastAsia="en-US"/>
        </w:rPr>
        <w:t xml:space="preserve"> поссовет</w:t>
      </w:r>
      <w:r>
        <w:rPr>
          <w:bCs/>
          <w:sz w:val="28"/>
          <w:szCs w:val="28"/>
          <w:lang w:eastAsia="en-US"/>
        </w:rPr>
        <w:t>а,  предоставляющего муниципальную услугу, в приеме документов у заявителя либо в исправлении допущенных опечаток и  ошибок  или в случае обжалования нарушения установленного срока таких исправлений - в течение 5-ти рабочих дней со дня</w:t>
      </w:r>
      <w:proofErr w:type="gramEnd"/>
      <w:r>
        <w:rPr>
          <w:bCs/>
          <w:sz w:val="28"/>
          <w:szCs w:val="28"/>
          <w:lang w:eastAsia="en-US"/>
        </w:rPr>
        <w:t xml:space="preserve"> ее регистрации. </w:t>
      </w:r>
      <w:bookmarkStart w:id="14" w:name="Par25"/>
      <w:bookmarkEnd w:id="14"/>
    </w:p>
    <w:p w:rsidR="00965765" w:rsidRDefault="00965765" w:rsidP="0096576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965765" w:rsidRDefault="00965765" w:rsidP="0096576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Результат рассмотрения жалобы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85. По результатам рассмотрения жалобы  </w:t>
      </w:r>
      <w:r w:rsidR="00FA0BD6">
        <w:rPr>
          <w:bCs/>
          <w:sz w:val="28"/>
          <w:szCs w:val="28"/>
          <w:lang w:eastAsia="en-US"/>
        </w:rPr>
        <w:t xml:space="preserve"> поссовет</w:t>
      </w:r>
      <w:r>
        <w:rPr>
          <w:bCs/>
          <w:sz w:val="28"/>
          <w:szCs w:val="28"/>
          <w:lang w:eastAsia="en-US"/>
        </w:rPr>
        <w:t>, принимает одно из следующих решений: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 специалистом </w:t>
      </w:r>
      <w:r w:rsidR="00FA0BD6">
        <w:rPr>
          <w:bCs/>
          <w:sz w:val="28"/>
          <w:szCs w:val="28"/>
          <w:lang w:eastAsia="en-US"/>
        </w:rPr>
        <w:t xml:space="preserve"> поссовет</w:t>
      </w:r>
      <w:r>
        <w:rPr>
          <w:bCs/>
          <w:sz w:val="28"/>
          <w:szCs w:val="28"/>
          <w:lang w:eastAsia="en-US"/>
        </w:rPr>
        <w:t>а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965765" w:rsidRDefault="00965765" w:rsidP="00965765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965765" w:rsidRDefault="00965765" w:rsidP="0096576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965765" w:rsidRDefault="00965765" w:rsidP="0096576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86. Не позднее дня, следующего за днём принятия решения, указанного в </w:t>
      </w:r>
      <w:hyperlink r:id="rId12" w:anchor="Par25" w:history="1">
        <w:r>
          <w:rPr>
            <w:rStyle w:val="a3"/>
            <w:bCs/>
            <w:color w:val="auto"/>
            <w:sz w:val="28"/>
            <w:szCs w:val="28"/>
            <w:u w:val="none"/>
            <w:lang w:eastAsia="en-US"/>
          </w:rPr>
          <w:t>пункте</w:t>
        </w:r>
      </w:hyperlink>
      <w:r>
        <w:rPr>
          <w:bCs/>
          <w:sz w:val="28"/>
          <w:szCs w:val="28"/>
          <w:lang w:eastAsia="en-US"/>
        </w:rPr>
        <w:t xml:space="preserve"> 85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87. В случае установления в ходе или по результатам </w:t>
      </w:r>
      <w:proofErr w:type="gramStart"/>
      <w:r>
        <w:rPr>
          <w:bCs/>
          <w:sz w:val="28"/>
          <w:szCs w:val="28"/>
          <w:lang w:eastAsia="en-US"/>
        </w:rPr>
        <w:t>рассмотрения жалобы признаков  состава  административного правонарушения</w:t>
      </w:r>
      <w:proofErr w:type="gramEnd"/>
      <w:r>
        <w:rPr>
          <w:bCs/>
          <w:sz w:val="28"/>
          <w:szCs w:val="28"/>
          <w:lang w:eastAsia="en-US"/>
        </w:rPr>
        <w:t xml:space="preserve"> или преступления главы </w:t>
      </w:r>
      <w:r w:rsidR="00FA0BD6">
        <w:rPr>
          <w:bCs/>
          <w:sz w:val="28"/>
          <w:szCs w:val="28"/>
          <w:lang w:eastAsia="en-US"/>
        </w:rPr>
        <w:t xml:space="preserve"> поссовет</w:t>
      </w:r>
      <w:r>
        <w:rPr>
          <w:bCs/>
          <w:sz w:val="28"/>
          <w:szCs w:val="28"/>
          <w:lang w:eastAsia="en-US"/>
        </w:rPr>
        <w:t>а  в соответствии с пунктом 77 настоящего Административного регламента, незамедлительно направляет имеющиеся материалы в органы прокуратуры.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965765" w:rsidRPr="00AD3352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5765" w:rsidRDefault="00965765" w:rsidP="009657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965765" w:rsidRDefault="00965765" w:rsidP="0096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88. </w:t>
      </w:r>
      <w:r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пунктом 77 настоящего Административного регламента.</w:t>
      </w:r>
    </w:p>
    <w:p w:rsidR="00965765" w:rsidRDefault="00965765" w:rsidP="009657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65765" w:rsidRDefault="00965765" w:rsidP="0096576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965765" w:rsidRDefault="00965765" w:rsidP="0096576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необходимых</w:t>
      </w:r>
      <w:proofErr w:type="gramEnd"/>
      <w:r>
        <w:rPr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965765" w:rsidRDefault="00965765" w:rsidP="0096576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65765" w:rsidRDefault="00965765" w:rsidP="0096576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965765" w:rsidRDefault="00965765" w:rsidP="0096576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Способы информирования заявителя</w:t>
      </w:r>
    </w:p>
    <w:p w:rsidR="00965765" w:rsidRDefault="00965765" w:rsidP="0096576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 порядке подачи и рассмотрения жалобы</w:t>
      </w:r>
    </w:p>
    <w:p w:rsidR="00965765" w:rsidRDefault="00965765" w:rsidP="0096576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90. Информирование заявителей о порядке подачи и рассмотрения жалобы осуществляется следующими способами: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2) путём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965765" w:rsidRDefault="00965765" w:rsidP="009657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965765" w:rsidRDefault="00965765" w:rsidP="00965765">
      <w:pPr>
        <w:rPr>
          <w:sz w:val="28"/>
          <w:szCs w:val="28"/>
          <w:lang w:eastAsia="en-US"/>
        </w:rPr>
      </w:pPr>
    </w:p>
    <w:p w:rsidR="00965765" w:rsidRDefault="00965765" w:rsidP="00965765">
      <w:pPr>
        <w:rPr>
          <w:sz w:val="28"/>
          <w:szCs w:val="28"/>
          <w:lang w:eastAsia="en-US"/>
        </w:rPr>
      </w:pPr>
    </w:p>
    <w:p w:rsidR="00965765" w:rsidRDefault="00965765" w:rsidP="00965765">
      <w:pPr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Pr="00AD3352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534DE" w:rsidRPr="00AD3352" w:rsidRDefault="005534DE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534DE" w:rsidRPr="00AD3352" w:rsidRDefault="005534DE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534DE" w:rsidRPr="00AD3352" w:rsidRDefault="005534DE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534DE" w:rsidRPr="00AD3352" w:rsidRDefault="005534DE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534DE" w:rsidRPr="00AD3352" w:rsidRDefault="005534DE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534DE" w:rsidRPr="00AD3352" w:rsidRDefault="005534DE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534DE" w:rsidRPr="00AD3352" w:rsidRDefault="005534DE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534DE" w:rsidRPr="00AD3352" w:rsidRDefault="005534DE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965765" w:rsidRPr="005534DE" w:rsidRDefault="00965765" w:rsidP="005534D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Наименование органа местного самоупра</w:t>
      </w:r>
      <w:r w:rsidR="005534DE">
        <w:rPr>
          <w:sz w:val="28"/>
          <w:szCs w:val="28"/>
        </w:rPr>
        <w:t>вления___________________</w:t>
      </w:r>
      <w:r>
        <w:rPr>
          <w:sz w:val="28"/>
          <w:szCs w:val="28"/>
        </w:rPr>
        <w:t xml:space="preserve">    </w:t>
      </w:r>
    </w:p>
    <w:p w:rsidR="00965765" w:rsidRPr="005534DE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5534DE">
        <w:rPr>
          <w:sz w:val="28"/>
          <w:szCs w:val="28"/>
        </w:rPr>
        <w:t xml:space="preserve"> заявителе:______________</w:t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5534D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965765" w:rsidRPr="00AD3352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документ, удостоверяющий личность:</w:t>
      </w:r>
      <w:r>
        <w:rPr>
          <w:sz w:val="28"/>
          <w:szCs w:val="28"/>
        </w:rPr>
        <w:t>__________________</w:t>
      </w:r>
      <w:r w:rsidR="005534DE" w:rsidRPr="00AD3352">
        <w:rPr>
          <w:sz w:val="28"/>
          <w:szCs w:val="28"/>
        </w:rPr>
        <w:t>_________</w:t>
      </w:r>
    </w:p>
    <w:p w:rsidR="00965765" w:rsidRPr="00AD3352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5534DE">
        <w:rPr>
          <w:sz w:val="28"/>
          <w:szCs w:val="28"/>
        </w:rPr>
        <w:t>________________________</w:t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(вид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документа, серия, номер)</w:t>
      </w:r>
    </w:p>
    <w:p w:rsidR="00965765" w:rsidRPr="00AD3352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 w:rsidR="005534DE">
        <w:rPr>
          <w:sz w:val="20"/>
          <w:szCs w:val="20"/>
        </w:rPr>
        <w:t>____________________</w:t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 xml:space="preserve">(кем, когда выдан, код </w:t>
      </w:r>
      <w:proofErr w:type="spellStart"/>
      <w:r>
        <w:rPr>
          <w:sz w:val="20"/>
          <w:szCs w:val="20"/>
        </w:rPr>
        <w:t>поразделения</w:t>
      </w:r>
      <w:proofErr w:type="spellEnd"/>
      <w:r>
        <w:rPr>
          <w:sz w:val="20"/>
          <w:szCs w:val="20"/>
        </w:rPr>
        <w:t>)</w:t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965765" w:rsidRPr="00AD3352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тел</w:t>
      </w:r>
      <w:r>
        <w:rPr>
          <w:sz w:val="28"/>
          <w:szCs w:val="28"/>
        </w:rPr>
        <w:t>.:____</w:t>
      </w:r>
      <w:r w:rsidR="005534DE">
        <w:rPr>
          <w:sz w:val="28"/>
          <w:szCs w:val="28"/>
        </w:rPr>
        <w:t>__________________________</w:t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proofErr w:type="spellStart"/>
      <w:r>
        <w:rPr>
          <w:sz w:val="20"/>
          <w:szCs w:val="20"/>
        </w:rPr>
        <w:t>эл</w:t>
      </w:r>
      <w:proofErr w:type="spellEnd"/>
      <w:r>
        <w:rPr>
          <w:sz w:val="20"/>
          <w:szCs w:val="20"/>
        </w:rPr>
        <w:t>. почта</w:t>
      </w:r>
      <w:r w:rsidR="005534DE">
        <w:rPr>
          <w:sz w:val="28"/>
          <w:szCs w:val="28"/>
        </w:rPr>
        <w:t>_______________________</w:t>
      </w:r>
      <w:r w:rsidR="005534DE" w:rsidRPr="00AD3352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адрес места жительства____________________________________</w:t>
      </w:r>
    </w:p>
    <w:p w:rsidR="00965765" w:rsidRDefault="00965765" w:rsidP="00965765">
      <w:pPr>
        <w:rPr>
          <w:sz w:val="28"/>
          <w:szCs w:val="28"/>
        </w:rPr>
      </w:pPr>
    </w:p>
    <w:p w:rsidR="00965765" w:rsidRDefault="00965765" w:rsidP="0096576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65765" w:rsidRDefault="00965765" w:rsidP="00965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965765" w:rsidRDefault="00965765" w:rsidP="00965765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965765" w:rsidRDefault="00965765" w:rsidP="009657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965765" w:rsidRDefault="00965765" w:rsidP="00965765">
      <w:pPr>
        <w:jc w:val="both"/>
        <w:rPr>
          <w:sz w:val="28"/>
          <w:szCs w:val="28"/>
        </w:rPr>
      </w:pPr>
    </w:p>
    <w:p w:rsidR="00965765" w:rsidRDefault="00965765" w:rsidP="00965765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965765" w:rsidRDefault="00965765" w:rsidP="00965765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5534DE" w:rsidRPr="00AD3352">
        <w:rPr>
          <w:rFonts w:eastAsia="Calibri"/>
          <w:sz w:val="28"/>
          <w:szCs w:val="28"/>
        </w:rPr>
        <w:t>______________________________</w:t>
      </w:r>
      <w:r>
        <w:rPr>
          <w:rFonts w:eastAsia="Calibri"/>
          <w:sz w:val="28"/>
          <w:szCs w:val="28"/>
        </w:rPr>
        <w:t>__</w:t>
      </w:r>
    </w:p>
    <w:p w:rsidR="00965765" w:rsidRPr="00AD3352" w:rsidRDefault="00965765" w:rsidP="00965765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5534DE">
        <w:rPr>
          <w:rFonts w:eastAsia="Calibri"/>
          <w:sz w:val="28"/>
          <w:szCs w:val="28"/>
        </w:rPr>
        <w:t>_____</w:t>
      </w:r>
    </w:p>
    <w:p w:rsidR="00965765" w:rsidRPr="005534DE" w:rsidRDefault="00965765" w:rsidP="0096576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5534DE">
        <w:rPr>
          <w:rFonts w:eastAsia="Calibri"/>
          <w:sz w:val="20"/>
          <w:szCs w:val="20"/>
        </w:rPr>
        <w:t>(излагается суть запроса)</w:t>
      </w:r>
    </w:p>
    <w:p w:rsidR="00965765" w:rsidRDefault="00965765" w:rsidP="0096576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Приложение</w:t>
      </w:r>
      <w:r>
        <w:rPr>
          <w:sz w:val="28"/>
          <w:szCs w:val="28"/>
        </w:rPr>
        <w:t>: опись прилагаемых документов:</w:t>
      </w:r>
    </w:p>
    <w:p w:rsidR="00965765" w:rsidRDefault="00965765" w:rsidP="0096576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65765" w:rsidRDefault="00965765" w:rsidP="009657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765" w:rsidRDefault="00965765" w:rsidP="0096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5534DE" w:rsidRDefault="00965765" w:rsidP="005534DE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лично,</w:t>
      </w:r>
    </w:p>
    <w:p w:rsidR="00965765" w:rsidRDefault="00965765" w:rsidP="00553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электронной форме (посредством направления в личный кабинет </w:t>
      </w:r>
      <w:proofErr w:type="spellStart"/>
      <w:proofErr w:type="gramStart"/>
      <w:r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>
        <w:rPr>
          <w:sz w:val="28"/>
          <w:szCs w:val="28"/>
          <w:lang w:eastAsia="en-US"/>
        </w:rPr>
        <w:t xml:space="preserve"> </w:t>
      </w:r>
      <w:hyperlink r:id="rId13" w:history="1">
        <w:r>
          <w:rPr>
            <w:rStyle w:val="a3"/>
            <w:color w:val="auto"/>
            <w:sz w:val="28"/>
            <w:szCs w:val="28"/>
            <w:lang w:eastAsia="en-US"/>
          </w:rPr>
          <w:t>www.gosuslugi.ru</w:t>
        </w:r>
      </w:hyperlink>
      <w:r>
        <w:rPr>
          <w:sz w:val="28"/>
          <w:szCs w:val="28"/>
        </w:rPr>
        <w:t>)</w:t>
      </w:r>
    </w:p>
    <w:p w:rsidR="00965765" w:rsidRPr="005534DE" w:rsidRDefault="00965765" w:rsidP="005534DE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(нужное подчеркнуть).</w:t>
      </w:r>
    </w:p>
    <w:p w:rsidR="00965765" w:rsidRDefault="00965765" w:rsidP="00965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ДА/НЕТ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>
        <w:rPr>
          <w:sz w:val="28"/>
          <w:szCs w:val="28"/>
          <w:lang w:eastAsia="en-US"/>
        </w:rPr>
        <w:t>интернет-портала</w:t>
      </w:r>
      <w:proofErr w:type="spellEnd"/>
      <w:r>
        <w:rPr>
          <w:sz w:val="28"/>
          <w:szCs w:val="28"/>
          <w:lang w:eastAsia="en-US"/>
        </w:rPr>
        <w:t xml:space="preserve"> </w:t>
      </w:r>
      <w:hyperlink r:id="rId14" w:history="1">
        <w:r>
          <w:rPr>
            <w:rStyle w:val="a3"/>
            <w:color w:val="auto"/>
            <w:sz w:val="28"/>
            <w:szCs w:val="28"/>
            <w:lang w:eastAsia="en-US"/>
          </w:rPr>
          <w:t>www.gosuslugi.ru</w:t>
        </w:r>
      </w:hyperlink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</w:rPr>
        <w:t>(для заявителей, зарегистрированных в ЕСИА)</w:t>
      </w:r>
    </w:p>
    <w:p w:rsidR="00965765" w:rsidRDefault="00965765" w:rsidP="0096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СНИЛС</w:t>
      </w:r>
      <w:proofErr w:type="gramStart"/>
      <w:r>
        <w:rPr>
          <w:sz w:val="28"/>
          <w:szCs w:val="28"/>
        </w:rPr>
        <w:t xml:space="preserve"> 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t>-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t>-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t>-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proofErr w:type="gramEnd"/>
    </w:p>
    <w:p w:rsidR="00965765" w:rsidRDefault="00965765" w:rsidP="009657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ДА/НЕТ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Прошу произвести регистрацию на </w:t>
      </w:r>
      <w:proofErr w:type="spellStart"/>
      <w:r>
        <w:rPr>
          <w:sz w:val="28"/>
          <w:szCs w:val="28"/>
          <w:lang w:eastAsia="en-US"/>
        </w:rPr>
        <w:t>интернет-портале</w:t>
      </w:r>
      <w:proofErr w:type="spellEnd"/>
      <w:r>
        <w:rPr>
          <w:sz w:val="28"/>
          <w:szCs w:val="28"/>
          <w:lang w:eastAsia="en-US"/>
        </w:rPr>
        <w:t xml:space="preserve"> </w:t>
      </w:r>
      <w:hyperlink r:id="rId15" w:history="1">
        <w:r>
          <w:rPr>
            <w:rStyle w:val="a3"/>
            <w:color w:val="auto"/>
            <w:sz w:val="28"/>
            <w:szCs w:val="28"/>
            <w:lang w:eastAsia="en-US"/>
          </w:rPr>
          <w:t>www.gosuslugi.ru</w:t>
        </w:r>
      </w:hyperlink>
      <w:r>
        <w:rPr>
          <w:sz w:val="28"/>
          <w:szCs w:val="28"/>
          <w:lang w:eastAsia="en-US"/>
        </w:rPr>
        <w:t xml:space="preserve"> (в ЕСИА) </w:t>
      </w:r>
      <w:r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965765" w:rsidRDefault="00965765" w:rsidP="00965765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65765" w:rsidRDefault="00965765" w:rsidP="009657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СНИЛС</w:t>
      </w:r>
      <w:proofErr w:type="gramStart"/>
      <w:r>
        <w:rPr>
          <w:sz w:val="28"/>
          <w:szCs w:val="28"/>
        </w:rPr>
        <w:t xml:space="preserve"> 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t>-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t>-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t>-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proofErr w:type="gramEnd"/>
    </w:p>
    <w:p w:rsidR="00965765" w:rsidRDefault="00965765" w:rsidP="009657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мобильного телефона в федеральном формате: 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</w:p>
    <w:p w:rsidR="00965765" w:rsidRDefault="00965765" w:rsidP="00965765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 _________________________ (если имеется)</w:t>
      </w:r>
    </w:p>
    <w:p w:rsidR="00965765" w:rsidRDefault="00965765" w:rsidP="009657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- Российская Федерация/ _________________________________</w:t>
      </w:r>
    </w:p>
    <w:p w:rsidR="00965765" w:rsidRDefault="00965765" w:rsidP="00965765">
      <w:pPr>
        <w:ind w:left="708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>
        <w:rPr>
          <w:sz w:val="16"/>
          <w:szCs w:val="16"/>
          <w:u w:val="single"/>
        </w:rPr>
        <w:t>наименование иностранного государства)</w:t>
      </w:r>
    </w:p>
    <w:p w:rsidR="00965765" w:rsidRPr="005534DE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5534DE">
        <w:rPr>
          <w:sz w:val="20"/>
          <w:szCs w:val="20"/>
        </w:rPr>
        <w:t>В случае</w:t>
      </w:r>
      <w:proofErr w:type="gramStart"/>
      <w:r w:rsidRPr="005534DE">
        <w:rPr>
          <w:sz w:val="20"/>
          <w:szCs w:val="20"/>
        </w:rPr>
        <w:t>,</w:t>
      </w:r>
      <w:proofErr w:type="gramEnd"/>
      <w:r w:rsidRPr="005534DE">
        <w:rPr>
          <w:sz w:val="20"/>
          <w:szCs w:val="20"/>
        </w:rPr>
        <w:t xml:space="preserve"> если документ, удостоверяющий личность - паспорт гражданина РФ: </w:t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>
        <w:rPr>
          <w:sz w:val="28"/>
          <w:szCs w:val="28"/>
        </w:rPr>
        <w:t xml:space="preserve">серия, номер - 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- _________________________________________________________</w:t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>
        <w:rPr>
          <w:sz w:val="28"/>
          <w:szCs w:val="28"/>
        </w:rPr>
        <w:t>дата выдачи -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t>.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t>.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>
        <w:rPr>
          <w:sz w:val="28"/>
          <w:szCs w:val="28"/>
        </w:rPr>
        <w:t xml:space="preserve">код подразделения - 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</w:p>
    <w:p w:rsidR="00965765" w:rsidRDefault="00965765" w:rsidP="009657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- 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t>.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t>.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>
        <w:rPr>
          <w:sz w:val="28"/>
          <w:szCs w:val="28"/>
        </w:rPr>
        <w:t>место рождения - ______________________________________________________</w:t>
      </w:r>
    </w:p>
    <w:p w:rsidR="00965765" w:rsidRPr="005534DE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5534DE">
        <w:rPr>
          <w:sz w:val="20"/>
          <w:szCs w:val="20"/>
        </w:rPr>
        <w:t>В случае</w:t>
      </w:r>
      <w:proofErr w:type="gramStart"/>
      <w:r w:rsidRPr="005534DE">
        <w:rPr>
          <w:sz w:val="20"/>
          <w:szCs w:val="20"/>
        </w:rPr>
        <w:t>,</w:t>
      </w:r>
      <w:proofErr w:type="gramEnd"/>
      <w:r w:rsidRPr="005534DE">
        <w:rPr>
          <w:sz w:val="20"/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>
        <w:rPr>
          <w:sz w:val="28"/>
          <w:szCs w:val="28"/>
        </w:rPr>
        <w:t>дата выдачи -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t>.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t>.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>
        <w:rPr>
          <w:sz w:val="28"/>
          <w:szCs w:val="28"/>
        </w:rPr>
        <w:t>дата окончания срока действия -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t>.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t>.</w:t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  <w:r>
        <w:rPr>
          <w:sz w:val="36"/>
          <w:szCs w:val="36"/>
        </w:rPr>
        <w:sym w:font="Wingdings 2" w:char="0030"/>
      </w:r>
    </w:p>
    <w:p w:rsidR="00965765" w:rsidRDefault="00965765" w:rsidP="009657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ДА/НЕТ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Прошу </w:t>
      </w:r>
      <w:r>
        <w:rPr>
          <w:sz w:val="28"/>
          <w:szCs w:val="28"/>
          <w:u w:val="single"/>
        </w:rPr>
        <w:t>восстановить доступ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  <w:lang w:eastAsia="en-US"/>
        </w:rPr>
        <w:t>интернет-портале</w:t>
      </w:r>
      <w:proofErr w:type="spellEnd"/>
      <w:r>
        <w:rPr>
          <w:sz w:val="28"/>
          <w:szCs w:val="28"/>
          <w:lang w:eastAsia="en-US"/>
        </w:rPr>
        <w:t xml:space="preserve"> </w:t>
      </w:r>
      <w:hyperlink r:id="rId16" w:history="1">
        <w:r>
          <w:rPr>
            <w:rStyle w:val="a3"/>
            <w:color w:val="auto"/>
            <w:sz w:val="28"/>
            <w:szCs w:val="28"/>
            <w:lang w:eastAsia="en-US"/>
          </w:rPr>
          <w:t>www.gosuslugi.ru</w:t>
        </w:r>
      </w:hyperlink>
      <w:r>
        <w:rPr>
          <w:sz w:val="28"/>
          <w:szCs w:val="28"/>
          <w:lang w:eastAsia="en-US"/>
        </w:rPr>
        <w:t xml:space="preserve"> (в ЕСИА) </w:t>
      </w:r>
      <w:r>
        <w:rPr>
          <w:sz w:val="28"/>
          <w:szCs w:val="28"/>
        </w:rPr>
        <w:t>(для заявителей, ранее зарегистрированных в ЕСИА).</w:t>
      </w:r>
    </w:p>
    <w:p w:rsidR="00965765" w:rsidRDefault="00965765" w:rsidP="00965765">
      <w:pPr>
        <w:ind w:firstLine="708"/>
        <w:jc w:val="both"/>
      </w:pPr>
    </w:p>
    <w:p w:rsidR="00965765" w:rsidRDefault="00965765" w:rsidP="0096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ДА/НЕТ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>
        <w:rPr>
          <w:sz w:val="28"/>
          <w:szCs w:val="28"/>
          <w:lang w:eastAsia="en-US"/>
        </w:rPr>
        <w:t>интернет-портале</w:t>
      </w:r>
      <w:proofErr w:type="spellEnd"/>
      <w:r>
        <w:rPr>
          <w:sz w:val="28"/>
          <w:szCs w:val="28"/>
          <w:lang w:eastAsia="en-US"/>
        </w:rPr>
        <w:t xml:space="preserve"> </w:t>
      </w:r>
      <w:hyperlink r:id="rId17" w:history="1">
        <w:r>
          <w:rPr>
            <w:rStyle w:val="a3"/>
            <w:color w:val="auto"/>
            <w:sz w:val="28"/>
            <w:szCs w:val="28"/>
            <w:lang w:eastAsia="en-US"/>
          </w:rPr>
          <w:t>www.gosuslugi.ru</w:t>
        </w:r>
      </w:hyperlink>
      <w:r>
        <w:rPr>
          <w:sz w:val="28"/>
          <w:szCs w:val="28"/>
          <w:lang w:eastAsia="en-US"/>
        </w:rPr>
        <w:t xml:space="preserve"> (в ЕСИА)</w:t>
      </w:r>
    </w:p>
    <w:p w:rsidR="00965765" w:rsidRDefault="00965765" w:rsidP="00965765">
      <w:pPr>
        <w:rPr>
          <w:sz w:val="28"/>
          <w:szCs w:val="28"/>
        </w:rPr>
      </w:pPr>
    </w:p>
    <w:p w:rsidR="00965765" w:rsidRDefault="00965765" w:rsidP="00965765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tbl>
      <w:tblPr>
        <w:tblW w:w="0" w:type="auto"/>
        <w:tblLook w:val="00A0"/>
      </w:tblPr>
      <w:tblGrid>
        <w:gridCol w:w="3371"/>
        <w:gridCol w:w="392"/>
        <w:gridCol w:w="2349"/>
        <w:gridCol w:w="511"/>
        <w:gridCol w:w="2948"/>
      </w:tblGrid>
      <w:tr w:rsidR="00965765" w:rsidTr="00965765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65" w:rsidRDefault="0096576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ЗАЯВИТЕЛЬ:</w:t>
            </w:r>
          </w:p>
          <w:p w:rsidR="005534DE" w:rsidRPr="005534DE" w:rsidRDefault="005534D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65765" w:rsidRDefault="009657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65" w:rsidRDefault="009657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65765" w:rsidRDefault="009657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65" w:rsidRDefault="00965765">
            <w:pPr>
              <w:jc w:val="both"/>
              <w:rPr>
                <w:sz w:val="28"/>
                <w:szCs w:val="28"/>
              </w:rPr>
            </w:pPr>
          </w:p>
        </w:tc>
      </w:tr>
      <w:tr w:rsidR="00965765" w:rsidTr="00965765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765" w:rsidRDefault="0096576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965765" w:rsidRDefault="00965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765" w:rsidRDefault="00965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965765" w:rsidRDefault="00965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765" w:rsidRDefault="00965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965765" w:rsidRDefault="00965765" w:rsidP="009657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br w:type="page"/>
      </w:r>
    </w:p>
    <w:p w:rsidR="00965765" w:rsidRDefault="00965765" w:rsidP="009E16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65765" w:rsidRDefault="00965765" w:rsidP="009657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E16E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к Административному</w:t>
      </w:r>
    </w:p>
    <w:p w:rsidR="00965765" w:rsidRDefault="00965765" w:rsidP="00965765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965765" w:rsidRDefault="00965765" w:rsidP="0096576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65765" w:rsidRDefault="00965765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965765" w:rsidRDefault="00965765" w:rsidP="0096576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965765" w:rsidRDefault="00965765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931"/>
        <w:gridCol w:w="425"/>
        <w:gridCol w:w="1131"/>
        <w:gridCol w:w="172"/>
        <w:gridCol w:w="236"/>
        <w:gridCol w:w="300"/>
        <w:gridCol w:w="990"/>
        <w:gridCol w:w="424"/>
        <w:gridCol w:w="2932"/>
        <w:gridCol w:w="30"/>
      </w:tblGrid>
      <w:tr w:rsidR="00965765" w:rsidTr="00965765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Заявитель</w:t>
            </w:r>
          </w:p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65765" w:rsidTr="00965765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765" w:rsidRDefault="00D450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67.45pt;margin-top:.6pt;width:0;height:30pt;flip:x;z-index:2516520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" strokecolor="#4579b8 [3044]">
                  <v:stroke endarrow="open"/>
                </v:shape>
              </w:pict>
            </w:r>
            <w:r>
              <w:pict>
                <v:shape id="Прямая со стрелкой 4" o:spid="_x0000_s1028" type="#_x0000_t32" style="position:absolute;left:0;text-align:left;margin-left:387.45pt;margin-top:.6pt;width:0;height:30pt;z-index:2516531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<v:stroke endarrow="open"/>
                </v:shape>
              </w:pict>
            </w:r>
            <w:r>
              <w:pict>
                <v:shape id="Прямая со стрелкой 3" o:spid="_x0000_s1027" type="#_x0000_t32" style="position:absolute;left:0;text-align:left;margin-left:234.45pt;margin-top:.6pt;width:0;height:30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HFjD6LaAAAACAEAAA8AAABkcnMvZG93&#10;bnJldi54bWxMj8FOwzAQRO9I/IO1SNyo0wpFbYhTISouXAql4ryNt3FEvI5itwl8PYs40OPsG83O&#10;lOvJd+pMQ2wDG5jPMlDEdbAtNwb27893S1AxIVvsApOBL4qwrq6vSixsGPmNzrvUKAnhWKABl1Jf&#10;aB1rRx7jLPTEwo5h8JhEDo22A44S7ju9yLJce2xZPjjs6clR/bk7eQOr+OpSdB+0OW7n+fYbm83L&#10;fjTm9mZ6fACVaEr/ZvitL9Whkk6HcGIbVWfgPl+uxCpgAUr4nz4YyOWgq1JfDqh+AA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HFjD6LaAAAACAEAAA8AAAAAAAAAAAAAAAAATwQAAGRy&#10;cy9kb3ducmV2LnhtbFBLBQYAAAAABAAEAPMAAABWBQAAAAA=&#10;" strokecolor="#4579b8 [3044]">
                  <v:stroke endarrow="open"/>
                </v:shape>
              </w:pict>
            </w:r>
          </w:p>
          <w:p w:rsidR="00965765" w:rsidRDefault="009657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65765" w:rsidTr="00965765">
        <w:trPr>
          <w:gridAfter w:val="1"/>
          <w:wAfter w:w="3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65" w:rsidRDefault="00D450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<v:stroke endarrow="open"/>
                </v:shape>
              </w:pict>
            </w:r>
            <w:r w:rsidR="00965765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FA0BD6">
              <w:rPr>
                <w:sz w:val="20"/>
                <w:szCs w:val="20"/>
              </w:rPr>
              <w:t xml:space="preserve"> поссовет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Портал</w:t>
            </w:r>
          </w:p>
        </w:tc>
      </w:tr>
      <w:tr w:rsidR="00965765" w:rsidTr="00965765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5765" w:rsidRDefault="00D450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pict>
                <v:shape id="Прямая со стрелкой 9" o:spid="_x0000_s1035" type="#_x0000_t32" style="position:absolute;left:0;text-align:left;margin-left:272.75pt;margin-top:-.6pt;width:0;height:30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" strokecolor="#4579b8 [3044]">
                  <v:stroke endarrow="open"/>
                </v:shape>
              </w:pict>
            </w:r>
            <w:r>
              <w:pict>
                <v:shape id="Прямая со стрелкой 7" o:spid="_x0000_s1030" type="#_x0000_t32" style="position:absolute;left:0;text-align:left;margin-left:186.75pt;margin-top:-.25pt;width:0;height:31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" strokecolor="#4579b8 [3044]">
                  <v:stroke endarrow="open"/>
                </v:shape>
              </w:pict>
            </w:r>
          </w:p>
          <w:p w:rsidR="00965765" w:rsidRDefault="009657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65765" w:rsidTr="00965765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Прием и регистрация заявления. </w:t>
            </w:r>
          </w:p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пакета документов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65" w:rsidRDefault="00965765">
            <w:pPr>
              <w:spacing w:after="200" w:line="276" w:lineRule="auto"/>
              <w:rPr>
                <w:lang w:eastAsia="en-US"/>
              </w:rPr>
            </w:pPr>
          </w:p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</w:tr>
      <w:tr w:rsidR="00965765" w:rsidTr="00965765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65" w:rsidRDefault="00D450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pict>
                <v:shape id="Прямая со стрелкой 5" o:spid="_x0000_s1037" type="#_x0000_t32" style="position:absolute;left:0;text-align:left;margin-left:350.75pt;margin-top:1.75pt;width:0;height:3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" strokecolor="#4a7ebb">
                  <v:stroke endarrow="open"/>
                </v:shape>
              </w:pict>
            </w:r>
            <w:r>
              <w:pict>
                <v:shape id="Прямая со стрелкой 1" o:spid="_x0000_s1036" type="#_x0000_t32" style="position:absolute;left:0;text-align:left;margin-left:109.9pt;margin-top:-.7pt;width:0;height:31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" strokecolor="#4a7ebb">
                  <v:stroke endarrow="open"/>
                </v:shape>
              </w:pict>
            </w:r>
          </w:p>
          <w:p w:rsidR="00965765" w:rsidRDefault="009657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65765" w:rsidTr="00965765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965765" w:rsidTr="00965765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765" w:rsidRDefault="00D450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pict>
                <v:shape id="Прямая со стрелкой 12" o:spid="_x0000_s1032" type="#_x0000_t32" style="position:absolute;left:0;text-align:left;margin-left:351.45pt;margin-top:-.3pt;width:.75pt;height:3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<v:stroke endarrow="open"/>
                </v:shape>
              </w:pict>
            </w:r>
            <w:r>
              <w:pict>
                <v:shape id="Прямая со стрелкой 11" o:spid="_x0000_s1031" type="#_x0000_t32" style="position:absolute;left:0;text-align:left;margin-left:109.95pt;margin-top:-.3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<v:stroke endarrow="open"/>
                </v:shape>
              </w:pict>
            </w:r>
          </w:p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65765" w:rsidTr="00965765">
        <w:trPr>
          <w:gridAfter w:val="1"/>
          <w:wAfter w:w="30" w:type="dxa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965765" w:rsidTr="00965765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65" w:rsidRDefault="00D450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pict>
                <v:shape id="Прямая со стрелкой 14" o:spid="_x0000_s1034" type="#_x0000_t32" style="position:absolute;left:0;text-align:left;margin-left:351.45pt;margin-top:.6pt;width:.75pt;height:30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<v:stroke endarrow="open"/>
                </v:shape>
              </w:pict>
            </w:r>
            <w:r>
              <w:pict>
                <v:shape id="Прямая со стрелкой 13" o:spid="_x0000_s1033" type="#_x0000_t32" style="position:absolute;left:0;text-align:left;margin-left:109.95pt;margin-top:.6pt;width:0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<v:stroke endarrow="open"/>
                </v:shape>
              </w:pict>
            </w:r>
          </w:p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65765" w:rsidTr="00965765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65765" w:rsidRDefault="009657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Уведомление заявителя о принятом решении, о  </w:t>
            </w:r>
            <w:r>
              <w:t>предоставлении информации о порядке предоставления жилищно-коммунальных услуг населению</w:t>
            </w:r>
            <w:r>
              <w:rPr>
                <w:lang w:eastAsia="en-US"/>
              </w:rPr>
              <w:t xml:space="preserve"> (отказа в </w:t>
            </w:r>
            <w:r>
              <w:t>предоставление информации о порядке предоставления жилищно-коммунальных услуг населению</w:t>
            </w:r>
            <w:r>
              <w:rPr>
                <w:lang w:eastAsia="en-US"/>
              </w:rPr>
              <w:t xml:space="preserve">). </w:t>
            </w:r>
          </w:p>
        </w:tc>
      </w:tr>
    </w:tbl>
    <w:p w:rsidR="00965765" w:rsidRDefault="00965765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65765" w:rsidRDefault="00965765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65765" w:rsidRDefault="00965765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65765" w:rsidRDefault="00965765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65765" w:rsidRDefault="00965765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65765" w:rsidRDefault="00965765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65765" w:rsidRDefault="00965765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65765" w:rsidRDefault="00965765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65765" w:rsidRDefault="00965765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65765" w:rsidRDefault="00965765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65765" w:rsidRDefault="00965765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65765" w:rsidRDefault="00965765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65765" w:rsidRDefault="00965765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65765" w:rsidRDefault="00965765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E16E3" w:rsidRDefault="009E16E3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E16E3" w:rsidRDefault="009E16E3" w:rsidP="0096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65765" w:rsidRDefault="00965765" w:rsidP="009657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965765" w:rsidRDefault="00965765" w:rsidP="009657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5765" w:rsidRDefault="00965765" w:rsidP="009657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5765" w:rsidRDefault="00965765" w:rsidP="00965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765" w:rsidRDefault="00965765" w:rsidP="00965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965765" w:rsidRDefault="00965765" w:rsidP="00965765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(Ф.И.О.)</w:t>
      </w:r>
    </w:p>
    <w:p w:rsidR="00965765" w:rsidRDefault="00965765" w:rsidP="00965765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965765" w:rsidRDefault="00965765" w:rsidP="00965765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765" w:rsidRDefault="00965765" w:rsidP="0096576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965765" w:rsidRDefault="00965765" w:rsidP="0096576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65765" w:rsidRDefault="00965765" w:rsidP="00965765">
      <w:pPr>
        <w:jc w:val="right"/>
        <w:rPr>
          <w:sz w:val="28"/>
          <w:szCs w:val="28"/>
        </w:rPr>
      </w:pPr>
    </w:p>
    <w:p w:rsidR="00965765" w:rsidRDefault="00965765" w:rsidP="00965765">
      <w:pPr>
        <w:jc w:val="right"/>
        <w:rPr>
          <w:sz w:val="28"/>
          <w:szCs w:val="28"/>
        </w:rPr>
      </w:pPr>
    </w:p>
    <w:p w:rsidR="00965765" w:rsidRDefault="00965765" w:rsidP="00965765">
      <w:pPr>
        <w:ind w:firstLine="709"/>
        <w:jc w:val="both"/>
        <w:rPr>
          <w:sz w:val="28"/>
          <w:szCs w:val="28"/>
        </w:rPr>
      </w:pPr>
    </w:p>
    <w:p w:rsidR="00965765" w:rsidRDefault="00965765" w:rsidP="0096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___________________ от __________ № __________, на основании Вашего заявления </w:t>
      </w:r>
      <w:proofErr w:type="spellStart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_______________________№</w:t>
      </w:r>
      <w:proofErr w:type="spellEnd"/>
      <w:r>
        <w:rPr>
          <w:sz w:val="28"/>
          <w:szCs w:val="28"/>
        </w:rPr>
        <w:t>_________________________</w:t>
      </w:r>
    </w:p>
    <w:p w:rsidR="00965765" w:rsidRDefault="00965765" w:rsidP="00965765">
      <w:pPr>
        <w:jc w:val="both"/>
        <w:rPr>
          <w:sz w:val="28"/>
          <w:szCs w:val="28"/>
        </w:rPr>
      </w:pPr>
    </w:p>
    <w:p w:rsidR="00965765" w:rsidRDefault="00965765" w:rsidP="0096576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Направляем нижеуказанную информацию:__</w:t>
      </w:r>
      <w:r w:rsidR="009E16E3">
        <w:rPr>
          <w:rFonts w:eastAsia="Calibri"/>
          <w:sz w:val="28"/>
          <w:szCs w:val="28"/>
        </w:rPr>
        <w:t>____________________________</w:t>
      </w:r>
    </w:p>
    <w:p w:rsidR="00965765" w:rsidRDefault="00965765" w:rsidP="0096576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65765" w:rsidRDefault="00965765" w:rsidP="00965765">
      <w:pPr>
        <w:jc w:val="both"/>
        <w:rPr>
          <w:rFonts w:eastAsia="Calibri"/>
          <w:sz w:val="28"/>
          <w:szCs w:val="28"/>
        </w:rPr>
      </w:pPr>
    </w:p>
    <w:p w:rsidR="00965765" w:rsidRDefault="00965765" w:rsidP="0096576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</w:t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965765" w:rsidTr="00965765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5765" w:rsidRDefault="0096576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(должность уполномоченного лица)</w:t>
            </w:r>
          </w:p>
          <w:p w:rsidR="00965765" w:rsidRDefault="00965765">
            <w:pPr>
              <w:jc w:val="both"/>
              <w:rPr>
                <w:rFonts w:eastAsia="Calibri"/>
              </w:rPr>
            </w:pPr>
          </w:p>
          <w:p w:rsidR="00965765" w:rsidRDefault="00965765">
            <w:pPr>
              <w:jc w:val="both"/>
              <w:rPr>
                <w:rFonts w:eastAsia="Calibri"/>
              </w:rPr>
            </w:pPr>
          </w:p>
          <w:p w:rsidR="00965765" w:rsidRDefault="00965765">
            <w:pPr>
              <w:jc w:val="both"/>
              <w:rPr>
                <w:rFonts w:eastAsia="Calibri"/>
              </w:rPr>
            </w:pPr>
          </w:p>
          <w:p w:rsidR="00965765" w:rsidRDefault="00965765">
            <w:pPr>
              <w:jc w:val="both"/>
              <w:rPr>
                <w:rFonts w:eastAsia="Calibri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965765" w:rsidRDefault="0096576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</w:rPr>
              <w:t xml:space="preserve">(подпись)            (Ф.И.О. уполномоченного лица) </w:t>
            </w:r>
          </w:p>
          <w:p w:rsidR="00965765" w:rsidRDefault="0096576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65765" w:rsidRDefault="0096576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65765" w:rsidRDefault="0096576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965765" w:rsidRDefault="00965765" w:rsidP="009657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5C6A" w:rsidRDefault="00875C6A"/>
    <w:sectPr w:rsidR="00875C6A" w:rsidSect="0087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35993"/>
    <w:multiLevelType w:val="hybridMultilevel"/>
    <w:tmpl w:val="7BDE6E32"/>
    <w:lvl w:ilvl="0" w:tplc="3E38466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765"/>
    <w:rsid w:val="00010841"/>
    <w:rsid w:val="000304B0"/>
    <w:rsid w:val="00047BC3"/>
    <w:rsid w:val="000E331F"/>
    <w:rsid w:val="000F37A4"/>
    <w:rsid w:val="00115DB8"/>
    <w:rsid w:val="00210F03"/>
    <w:rsid w:val="002679D7"/>
    <w:rsid w:val="00360682"/>
    <w:rsid w:val="00452858"/>
    <w:rsid w:val="00461F3A"/>
    <w:rsid w:val="00517EA8"/>
    <w:rsid w:val="00522BBE"/>
    <w:rsid w:val="005534DE"/>
    <w:rsid w:val="00622648"/>
    <w:rsid w:val="0065004F"/>
    <w:rsid w:val="00650AEB"/>
    <w:rsid w:val="006F310A"/>
    <w:rsid w:val="00766ED1"/>
    <w:rsid w:val="00845C37"/>
    <w:rsid w:val="00875C6A"/>
    <w:rsid w:val="00881E3D"/>
    <w:rsid w:val="00927F85"/>
    <w:rsid w:val="00965765"/>
    <w:rsid w:val="009C531F"/>
    <w:rsid w:val="009E16E3"/>
    <w:rsid w:val="00A5295F"/>
    <w:rsid w:val="00A72F09"/>
    <w:rsid w:val="00AA5F1A"/>
    <w:rsid w:val="00AB7E88"/>
    <w:rsid w:val="00AD3352"/>
    <w:rsid w:val="00AE542F"/>
    <w:rsid w:val="00B31B8D"/>
    <w:rsid w:val="00B66A2A"/>
    <w:rsid w:val="00CA3078"/>
    <w:rsid w:val="00CE0301"/>
    <w:rsid w:val="00D45023"/>
    <w:rsid w:val="00D71A32"/>
    <w:rsid w:val="00DB237E"/>
    <w:rsid w:val="00DE62FB"/>
    <w:rsid w:val="00E33154"/>
    <w:rsid w:val="00E8301D"/>
    <w:rsid w:val="00E968FA"/>
    <w:rsid w:val="00EB3E6A"/>
    <w:rsid w:val="00F54FC3"/>
    <w:rsid w:val="00F87D49"/>
    <w:rsid w:val="00FA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Прямая со стрелкой 3"/>
        <o:r id="V:Rule14" type="connector" idref="#Прямая со стрелкой 2"/>
        <o:r id="V:Rule15" type="connector" idref="#Прямая со стрелкой 7"/>
        <o:r id="V:Rule16" type="connector" idref="#Прямая со стрелкой 6"/>
        <o:r id="V:Rule17" type="connector" idref="#Прямая со стрелкой 1"/>
        <o:r id="V:Rule18" type="connector" idref="#Прямая со стрелкой 4"/>
        <o:r id="V:Rule19" type="connector" idref="#Прямая со стрелкой 5"/>
        <o:r id="V:Rule20" type="connector" idref="#Прямая со стрелкой 9"/>
        <o:r id="V:Rule21" type="connector" idref="#Прямая со стрелкой 13"/>
        <o:r id="V:Rule22" type="connector" idref="#Прямая со стрелкой 14"/>
        <o:r id="V:Rule23" type="connector" idref="#Прямая со стрелкой 12"/>
        <o:r id="V:Rule2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576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65765"/>
    <w:pPr>
      <w:ind w:left="720"/>
      <w:contextualSpacing/>
    </w:pPr>
  </w:style>
  <w:style w:type="paragraph" w:customStyle="1" w:styleId="ConsPlusNormal">
    <w:name w:val="ConsPlusNormal"/>
    <w:uiPriority w:val="99"/>
    <w:rsid w:val="0096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6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9657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71A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unar2012.ru" TargetMode="External"/><Relationship Id="rId12" Type="http://schemas.openxmlformats.org/officeDocument/2006/relationships/hyperlink" Target="file:///C:\Users\adm\Downloads\&#1084;&#1091;&#1085;.%20&#1091;&#1089;&#1083;&#1091;&#1075;&#1080;%20&#1046;&#1050;&#1061;-%20&#1076;&#1083;&#1103;%20&#1089;&#1086;&#1074;&#1077;&#1090;&#1086;&#1074;.docx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mmunar2012.ru" TargetMode="External"/><Relationship Id="rId11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hyperlink" Target="http://www.kommunar2012.ru" TargetMode="Externa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kommunar2012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26</Pages>
  <Words>7658</Words>
  <Characters>43653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2017-07-12T10:53:00Z</cp:lastPrinted>
  <dcterms:created xsi:type="dcterms:W3CDTF">2017-07-05T06:10:00Z</dcterms:created>
  <dcterms:modified xsi:type="dcterms:W3CDTF">2017-07-12T11:30:00Z</dcterms:modified>
</cp:coreProperties>
</file>